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C2F0B" w14:textId="77777777" w:rsidR="00FB60DE" w:rsidRPr="006C2913" w:rsidRDefault="00FB60DE" w:rsidP="00D6617A">
      <w:pPr>
        <w:pStyle w:val="Default"/>
        <w:rPr>
          <w:color w:val="FF0000"/>
          <w:u w:val="single"/>
        </w:rPr>
      </w:pPr>
    </w:p>
    <w:p w14:paraId="60959AA0" w14:textId="77777777" w:rsidR="00560079" w:rsidRPr="006C2913" w:rsidRDefault="00560079" w:rsidP="00D6617A">
      <w:pPr>
        <w:pStyle w:val="Default"/>
        <w:rPr>
          <w:color w:val="FF0000"/>
          <w:u w:val="single"/>
        </w:rPr>
      </w:pPr>
    </w:p>
    <w:p w14:paraId="6659DFF6" w14:textId="77777777" w:rsidR="00FB60DE" w:rsidRPr="006C2913" w:rsidRDefault="00FB60DE" w:rsidP="00D6617A">
      <w:pPr>
        <w:pStyle w:val="Default"/>
        <w:rPr>
          <w:color w:val="FF0000"/>
          <w:u w:val="single"/>
        </w:rPr>
      </w:pPr>
    </w:p>
    <w:p w14:paraId="20F1D987" w14:textId="77777777" w:rsidR="00F0304C" w:rsidRPr="006C2913" w:rsidRDefault="00F0304C" w:rsidP="00D6617A">
      <w:pPr>
        <w:pStyle w:val="Default"/>
        <w:rPr>
          <w:color w:val="FF0000"/>
          <w:u w:val="single"/>
        </w:rPr>
      </w:pPr>
    </w:p>
    <w:p w14:paraId="7932DEDD" w14:textId="77777777" w:rsidR="00546A0E" w:rsidRPr="006C2913" w:rsidRDefault="00546A0E" w:rsidP="00D6617A">
      <w:pPr>
        <w:pStyle w:val="Default"/>
        <w:rPr>
          <w:b/>
          <w:color w:val="auto"/>
          <w:sz w:val="32"/>
          <w:szCs w:val="32"/>
        </w:rPr>
      </w:pPr>
    </w:p>
    <w:p w14:paraId="24805E56" w14:textId="77777777" w:rsidR="00892D78" w:rsidRPr="006C2913" w:rsidRDefault="00892D78" w:rsidP="00D6617A">
      <w:pPr>
        <w:pStyle w:val="Default"/>
        <w:rPr>
          <w:b/>
          <w:color w:val="auto"/>
          <w:sz w:val="32"/>
          <w:szCs w:val="32"/>
        </w:rPr>
      </w:pPr>
    </w:p>
    <w:p w14:paraId="2F9CC7C9" w14:textId="77777777" w:rsidR="008B74D4" w:rsidRPr="006C2913" w:rsidRDefault="008B74D4" w:rsidP="008557DA">
      <w:pPr>
        <w:pStyle w:val="Default"/>
        <w:rPr>
          <w:b/>
          <w:color w:val="auto"/>
          <w:sz w:val="32"/>
          <w:szCs w:val="32"/>
        </w:rPr>
      </w:pPr>
    </w:p>
    <w:p w14:paraId="2CA93B78" w14:textId="7B5CB192" w:rsidR="00EC0A0D" w:rsidRPr="006C2913" w:rsidRDefault="00F23A6F" w:rsidP="008557DA">
      <w:pPr>
        <w:pStyle w:val="Default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Leckage erkannt, </w:t>
      </w:r>
      <w:r w:rsidR="007430CA">
        <w:rPr>
          <w:b/>
          <w:color w:val="auto"/>
          <w:sz w:val="32"/>
          <w:szCs w:val="32"/>
        </w:rPr>
        <w:t>Schaden</w:t>
      </w:r>
      <w:r>
        <w:rPr>
          <w:b/>
          <w:color w:val="auto"/>
          <w:sz w:val="32"/>
          <w:szCs w:val="32"/>
        </w:rPr>
        <w:t xml:space="preserve"> gebannt</w:t>
      </w:r>
    </w:p>
    <w:p w14:paraId="735B2F13" w14:textId="77777777" w:rsidR="00C254CE" w:rsidRPr="006C2913" w:rsidRDefault="00C254CE" w:rsidP="008557DA">
      <w:pPr>
        <w:pStyle w:val="Default"/>
        <w:rPr>
          <w:b/>
          <w:color w:val="auto"/>
          <w:sz w:val="32"/>
          <w:szCs w:val="32"/>
        </w:rPr>
      </w:pPr>
    </w:p>
    <w:p w14:paraId="0C29ECDC" w14:textId="206BE931" w:rsidR="008557DA" w:rsidRPr="006C2913" w:rsidRDefault="00A51141" w:rsidP="002E06F3">
      <w:pPr>
        <w:pStyle w:val="Default"/>
        <w:rPr>
          <w:b/>
          <w:color w:val="auto"/>
        </w:rPr>
      </w:pPr>
      <w:r w:rsidRPr="006C2913">
        <w:rPr>
          <w:b/>
          <w:color w:val="auto"/>
        </w:rPr>
        <w:t xml:space="preserve">Freudenberg Sealing Technologies </w:t>
      </w:r>
      <w:r w:rsidR="00F23A6F">
        <w:rPr>
          <w:b/>
          <w:color w:val="auto"/>
        </w:rPr>
        <w:t xml:space="preserve">stellt </w:t>
      </w:r>
      <w:r w:rsidR="0022087A">
        <w:rPr>
          <w:b/>
          <w:color w:val="auto"/>
        </w:rPr>
        <w:t>nachrüstbares</w:t>
      </w:r>
      <w:r w:rsidR="00F23A6F">
        <w:rPr>
          <w:b/>
          <w:color w:val="auto"/>
        </w:rPr>
        <w:t xml:space="preserve"> Überwachungssystem vor</w:t>
      </w:r>
    </w:p>
    <w:p w14:paraId="3F705843" w14:textId="77777777" w:rsidR="008557DA" w:rsidRPr="006C2913" w:rsidRDefault="008557DA" w:rsidP="008557DA">
      <w:pPr>
        <w:pStyle w:val="Default"/>
        <w:rPr>
          <w:color w:val="FF0000"/>
          <w:u w:val="single"/>
        </w:rPr>
      </w:pPr>
    </w:p>
    <w:p w14:paraId="53F6DFD9" w14:textId="21E3161D" w:rsidR="008557DA" w:rsidRPr="006C2913" w:rsidRDefault="005935AC" w:rsidP="008557DA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Weinheim</w:t>
      </w:r>
      <w:r w:rsidR="008557DA" w:rsidRPr="00C45763">
        <w:rPr>
          <w:rFonts w:cs="Arial"/>
          <w:b/>
          <w:color w:val="000000"/>
          <w:sz w:val="20"/>
          <w:szCs w:val="20"/>
        </w:rPr>
        <w:t xml:space="preserve">, </w:t>
      </w:r>
      <w:r w:rsidR="006E2A36">
        <w:rPr>
          <w:rFonts w:cs="Arial"/>
          <w:b/>
          <w:color w:val="000000"/>
          <w:sz w:val="20"/>
          <w:szCs w:val="20"/>
        </w:rPr>
        <w:t>8. Juni</w:t>
      </w:r>
      <w:r w:rsidR="007D5AD8" w:rsidRPr="00C45763">
        <w:rPr>
          <w:rFonts w:cs="Arial"/>
          <w:b/>
          <w:color w:val="000000"/>
          <w:sz w:val="20"/>
          <w:szCs w:val="20"/>
        </w:rPr>
        <w:t xml:space="preserve"> </w:t>
      </w:r>
      <w:r w:rsidR="008557DA" w:rsidRPr="00C45763">
        <w:rPr>
          <w:rFonts w:cs="Arial"/>
          <w:b/>
          <w:color w:val="000000"/>
          <w:sz w:val="20"/>
          <w:szCs w:val="20"/>
        </w:rPr>
        <w:t>20</w:t>
      </w:r>
      <w:r w:rsidR="005B3EA6" w:rsidRPr="00C45763">
        <w:rPr>
          <w:rFonts w:cs="Arial"/>
          <w:b/>
          <w:color w:val="000000"/>
          <w:sz w:val="20"/>
          <w:szCs w:val="20"/>
        </w:rPr>
        <w:t>2</w:t>
      </w:r>
      <w:r w:rsidR="00756231" w:rsidRPr="00C45763">
        <w:rPr>
          <w:rFonts w:cs="Arial"/>
          <w:b/>
          <w:color w:val="000000"/>
          <w:sz w:val="20"/>
          <w:szCs w:val="20"/>
        </w:rPr>
        <w:t>1</w:t>
      </w:r>
      <w:r w:rsidR="008557DA" w:rsidRPr="00C45763">
        <w:rPr>
          <w:rFonts w:cs="Arial"/>
          <w:b/>
          <w:color w:val="000000"/>
          <w:sz w:val="20"/>
          <w:szCs w:val="20"/>
        </w:rPr>
        <w:t xml:space="preserve">. </w:t>
      </w:r>
      <w:r w:rsidR="0011782F">
        <w:rPr>
          <w:rFonts w:cs="Arial"/>
          <w:b/>
          <w:color w:val="000000"/>
          <w:sz w:val="20"/>
          <w:szCs w:val="20"/>
        </w:rPr>
        <w:t>Mit einem innovativen optischen Sensor von Freudenberg Sealing Technologies können Leckagen in Industrieanlagen frühzeitig erkannt werden</w:t>
      </w:r>
      <w:r w:rsidR="00F337B1">
        <w:rPr>
          <w:rFonts w:cs="Arial"/>
          <w:b/>
          <w:color w:val="000000"/>
          <w:sz w:val="20"/>
          <w:szCs w:val="20"/>
        </w:rPr>
        <w:t>.</w:t>
      </w:r>
      <w:r w:rsidR="0011782F">
        <w:rPr>
          <w:rFonts w:cs="Arial"/>
          <w:b/>
          <w:color w:val="000000"/>
          <w:sz w:val="20"/>
          <w:szCs w:val="20"/>
        </w:rPr>
        <w:t xml:space="preserve"> Das</w:t>
      </w:r>
      <w:r w:rsidR="00863A64">
        <w:rPr>
          <w:rFonts w:cs="Arial"/>
          <w:b/>
          <w:color w:val="000000"/>
          <w:sz w:val="20"/>
          <w:szCs w:val="20"/>
        </w:rPr>
        <w:t xml:space="preserve"> Überwachungssystem „</w:t>
      </w:r>
      <w:proofErr w:type="spellStart"/>
      <w:r w:rsidR="00863A64">
        <w:rPr>
          <w:rFonts w:cs="Arial"/>
          <w:b/>
          <w:color w:val="000000"/>
          <w:sz w:val="20"/>
          <w:szCs w:val="20"/>
        </w:rPr>
        <w:t>L</w:t>
      </w:r>
      <w:r w:rsidR="0022087A">
        <w:rPr>
          <w:rFonts w:cs="Arial"/>
          <w:b/>
          <w:color w:val="000000"/>
          <w:sz w:val="20"/>
          <w:szCs w:val="20"/>
        </w:rPr>
        <w:t>eaCo</w:t>
      </w:r>
      <w:proofErr w:type="spellEnd"/>
      <w:r w:rsidR="00863A64">
        <w:rPr>
          <w:rFonts w:cs="Arial"/>
          <w:b/>
          <w:color w:val="000000"/>
          <w:sz w:val="20"/>
          <w:szCs w:val="20"/>
        </w:rPr>
        <w:t>“ ist einfach zu montieren und eignet sich insbesondere für die Nachrüstung bestehender Produktionsanlagen und Prüfstände.</w:t>
      </w:r>
    </w:p>
    <w:p w14:paraId="11431BBA" w14:textId="6BA6EEEC" w:rsidR="00B234E8" w:rsidRDefault="00331C04" w:rsidP="00DB090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Smarte Fabriken erhöhen nicht nur die Produktivität, sondern tragen auch zu verminderten Umweltbelastungen bei. So sollen Leckagen an Behältern</w:t>
      </w:r>
      <w:r w:rsidR="007430CA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Leitungen</w:t>
      </w:r>
      <w:r w:rsidR="00BE4DEE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</w:t>
      </w:r>
      <w:r w:rsidR="007430CA">
        <w:rPr>
          <w:rFonts w:cs="Arial"/>
          <w:sz w:val="20"/>
          <w:szCs w:val="20"/>
        </w:rPr>
        <w:t xml:space="preserve">Pumpen und Ventilen </w:t>
      </w:r>
      <w:r>
        <w:rPr>
          <w:rFonts w:cs="Arial"/>
          <w:sz w:val="20"/>
          <w:szCs w:val="20"/>
        </w:rPr>
        <w:t xml:space="preserve">umgehend erkannt und automatisch gemeldet werden. </w:t>
      </w:r>
      <w:r w:rsidR="005D655D">
        <w:rPr>
          <w:rFonts w:cs="Arial"/>
          <w:sz w:val="20"/>
          <w:szCs w:val="20"/>
        </w:rPr>
        <w:t>Schäden durch a</w:t>
      </w:r>
      <w:r>
        <w:rPr>
          <w:rFonts w:cs="Arial"/>
          <w:sz w:val="20"/>
          <w:szCs w:val="20"/>
        </w:rPr>
        <w:t xml:space="preserve">ustretende </w:t>
      </w:r>
      <w:r w:rsidR="007430CA">
        <w:rPr>
          <w:rFonts w:cs="Arial"/>
          <w:sz w:val="20"/>
          <w:szCs w:val="20"/>
        </w:rPr>
        <w:t>F</w:t>
      </w:r>
      <w:r>
        <w:rPr>
          <w:rFonts w:cs="Arial"/>
          <w:sz w:val="20"/>
          <w:szCs w:val="20"/>
        </w:rPr>
        <w:t>lüssigkeit</w:t>
      </w:r>
      <w:r w:rsidR="005D655D">
        <w:rPr>
          <w:rFonts w:cs="Arial"/>
          <w:sz w:val="20"/>
          <w:szCs w:val="20"/>
        </w:rPr>
        <w:t>en jeder Art</w:t>
      </w:r>
      <w:r w:rsidR="007430C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gehören, so die Vision einer Industrie 4.0, </w:t>
      </w:r>
      <w:r w:rsidR="005D655D">
        <w:rPr>
          <w:rFonts w:cs="Arial"/>
          <w:sz w:val="20"/>
          <w:szCs w:val="20"/>
        </w:rPr>
        <w:t>der Vergangenheit an</w:t>
      </w:r>
      <w:r>
        <w:rPr>
          <w:rFonts w:cs="Arial"/>
          <w:sz w:val="20"/>
          <w:szCs w:val="20"/>
        </w:rPr>
        <w:t xml:space="preserve">. Doch Konzepte </w:t>
      </w:r>
      <w:r w:rsidR="00B234E8">
        <w:rPr>
          <w:rFonts w:cs="Arial"/>
          <w:sz w:val="20"/>
          <w:szCs w:val="20"/>
        </w:rPr>
        <w:t xml:space="preserve">für intelligentere Fabriken </w:t>
      </w:r>
      <w:r>
        <w:rPr>
          <w:rFonts w:cs="Arial"/>
          <w:sz w:val="20"/>
          <w:szCs w:val="20"/>
        </w:rPr>
        <w:t xml:space="preserve">stoßen an Grenzen, wo seit Jahren oder Jahrzehnten bestehende Produktionsanlagen nachgerüstet werden sollen. </w:t>
      </w:r>
      <w:r w:rsidR="00B234E8">
        <w:rPr>
          <w:rFonts w:cs="Arial"/>
          <w:sz w:val="20"/>
          <w:szCs w:val="20"/>
        </w:rPr>
        <w:t xml:space="preserve">Deshalb hat Freudenberg Sealing Technologies </w:t>
      </w:r>
      <w:r w:rsidR="00BE4DEE">
        <w:rPr>
          <w:rFonts w:cs="Arial"/>
          <w:sz w:val="20"/>
          <w:szCs w:val="20"/>
        </w:rPr>
        <w:t>jetzt</w:t>
      </w:r>
      <w:r w:rsidR="00B234E8">
        <w:rPr>
          <w:rFonts w:cs="Arial"/>
          <w:sz w:val="20"/>
          <w:szCs w:val="20"/>
        </w:rPr>
        <w:t xml:space="preserve"> eine Lösung für </w:t>
      </w:r>
      <w:r w:rsidR="00D56E58">
        <w:rPr>
          <w:rFonts w:cs="Arial"/>
          <w:sz w:val="20"/>
          <w:szCs w:val="20"/>
        </w:rPr>
        <w:t>eine zuverlässige</w:t>
      </w:r>
      <w:r w:rsidR="00B234E8">
        <w:rPr>
          <w:rFonts w:cs="Arial"/>
          <w:sz w:val="20"/>
          <w:szCs w:val="20"/>
        </w:rPr>
        <w:t xml:space="preserve"> Leckage-Detektion entwickelt, die </w:t>
      </w:r>
      <w:r w:rsidR="00BE2707">
        <w:rPr>
          <w:rFonts w:cs="Arial"/>
          <w:sz w:val="20"/>
          <w:szCs w:val="20"/>
        </w:rPr>
        <w:t xml:space="preserve">sich </w:t>
      </w:r>
      <w:r w:rsidR="00B234E8">
        <w:rPr>
          <w:rFonts w:cs="Arial"/>
          <w:sz w:val="20"/>
          <w:szCs w:val="20"/>
        </w:rPr>
        <w:t>mit sehr geringem Montageaufwand</w:t>
      </w:r>
      <w:r w:rsidR="005D655D">
        <w:rPr>
          <w:rFonts w:cs="Arial"/>
          <w:sz w:val="20"/>
          <w:szCs w:val="20"/>
        </w:rPr>
        <w:t xml:space="preserve"> flexibel</w:t>
      </w:r>
      <w:r w:rsidR="00B234E8">
        <w:rPr>
          <w:rFonts w:cs="Arial"/>
          <w:sz w:val="20"/>
          <w:szCs w:val="20"/>
        </w:rPr>
        <w:t xml:space="preserve"> nachrüste</w:t>
      </w:r>
      <w:r w:rsidR="00BE2707">
        <w:rPr>
          <w:rFonts w:cs="Arial"/>
          <w:sz w:val="20"/>
          <w:szCs w:val="20"/>
        </w:rPr>
        <w:t>n lässt</w:t>
      </w:r>
      <w:r w:rsidR="00B234E8">
        <w:rPr>
          <w:rFonts w:cs="Arial"/>
          <w:sz w:val="20"/>
          <w:szCs w:val="20"/>
        </w:rPr>
        <w:t xml:space="preserve">. </w:t>
      </w:r>
    </w:p>
    <w:p w14:paraId="2F901C33" w14:textId="0A063E5F" w:rsidR="0025338F" w:rsidRDefault="00B234E8" w:rsidP="00DB090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</w:t>
      </w:r>
      <w:r w:rsidR="005D655D">
        <w:rPr>
          <w:rFonts w:cs="Arial"/>
          <w:sz w:val="20"/>
          <w:szCs w:val="20"/>
        </w:rPr>
        <w:t xml:space="preserve">er gemeinsam mit </w:t>
      </w:r>
      <w:r>
        <w:rPr>
          <w:rFonts w:cs="Arial"/>
          <w:sz w:val="20"/>
          <w:szCs w:val="20"/>
        </w:rPr>
        <w:t xml:space="preserve">der Schweizer Tochtergesellschaft entwickelte Sensor kann unterhalb jeder möglichen Austrittsstelle – etwa einem Flansch oder einem Ventil – angebracht werden, so dass an der Anlage selbst keinerlei bauliche Veränderungen </w:t>
      </w:r>
      <w:r w:rsidR="00BE2707">
        <w:rPr>
          <w:rFonts w:cs="Arial"/>
          <w:sz w:val="20"/>
          <w:szCs w:val="20"/>
        </w:rPr>
        <w:t>nötig sind</w:t>
      </w:r>
      <w:r>
        <w:rPr>
          <w:rFonts w:cs="Arial"/>
          <w:sz w:val="20"/>
          <w:szCs w:val="20"/>
        </w:rPr>
        <w:t xml:space="preserve">. Treten dann im Betrieb auch nur wenige Tropfen einer Flüssigkeit aus, </w:t>
      </w:r>
      <w:r w:rsidR="00CA7EAD">
        <w:rPr>
          <w:rFonts w:cs="Arial"/>
          <w:sz w:val="20"/>
          <w:szCs w:val="20"/>
        </w:rPr>
        <w:t>gelangen</w:t>
      </w:r>
      <w:r>
        <w:rPr>
          <w:rFonts w:cs="Arial"/>
          <w:sz w:val="20"/>
          <w:szCs w:val="20"/>
        </w:rPr>
        <w:t xml:space="preserve"> sie </w:t>
      </w:r>
      <w:r w:rsidR="005D655D">
        <w:rPr>
          <w:rFonts w:cs="Arial"/>
          <w:sz w:val="20"/>
          <w:szCs w:val="20"/>
        </w:rPr>
        <w:t>aufgrund</w:t>
      </w:r>
      <w:r>
        <w:rPr>
          <w:rFonts w:cs="Arial"/>
          <w:sz w:val="20"/>
          <w:szCs w:val="20"/>
        </w:rPr>
        <w:t xml:space="preserve"> der Schwerkraft auf die Oberseite des Sensors, der aus eine</w:t>
      </w:r>
      <w:r w:rsidR="00CA7EAD">
        <w:rPr>
          <w:rFonts w:cs="Arial"/>
          <w:sz w:val="20"/>
          <w:szCs w:val="20"/>
        </w:rPr>
        <w:t>m</w:t>
      </w:r>
      <w:r>
        <w:rPr>
          <w:rFonts w:cs="Arial"/>
          <w:sz w:val="20"/>
          <w:szCs w:val="20"/>
        </w:rPr>
        <w:t xml:space="preserve"> austauschbaren Vlies besteht. Wie in einem Schwammtuch verteilt sich die Flüssigkeit </w:t>
      </w:r>
      <w:r w:rsidR="00D56E58">
        <w:rPr>
          <w:rFonts w:cs="Arial"/>
          <w:sz w:val="20"/>
          <w:szCs w:val="20"/>
        </w:rPr>
        <w:t>nun</w:t>
      </w:r>
      <w:r>
        <w:rPr>
          <w:rFonts w:cs="Arial"/>
          <w:sz w:val="20"/>
          <w:szCs w:val="20"/>
        </w:rPr>
        <w:t xml:space="preserve"> gleichmäßig </w:t>
      </w:r>
      <w:r w:rsidR="005D655D">
        <w:rPr>
          <w:rFonts w:cs="Arial"/>
          <w:sz w:val="20"/>
          <w:szCs w:val="20"/>
        </w:rPr>
        <w:t>auf dem Vlies</w:t>
      </w:r>
      <w:r>
        <w:rPr>
          <w:rFonts w:cs="Arial"/>
          <w:sz w:val="20"/>
          <w:szCs w:val="20"/>
        </w:rPr>
        <w:t>, d</w:t>
      </w:r>
      <w:r w:rsidR="005D655D">
        <w:rPr>
          <w:rFonts w:cs="Arial"/>
          <w:sz w:val="20"/>
          <w:szCs w:val="20"/>
        </w:rPr>
        <w:t>as</w:t>
      </w:r>
      <w:r>
        <w:rPr>
          <w:rFonts w:cs="Arial"/>
          <w:sz w:val="20"/>
          <w:szCs w:val="20"/>
        </w:rPr>
        <w:t xml:space="preserve"> laufend von einem Infrarotlaser überwacht wird.</w:t>
      </w:r>
      <w:r w:rsidR="0025338F">
        <w:rPr>
          <w:rFonts w:cs="Arial"/>
          <w:sz w:val="20"/>
          <w:szCs w:val="20"/>
        </w:rPr>
        <w:t xml:space="preserve"> Durch die Flüssigkeit verändert sich das Brechungsverhalten des Laserlichts an der Oberfläche</w:t>
      </w:r>
      <w:r w:rsidR="00D56E58">
        <w:rPr>
          <w:rFonts w:cs="Arial"/>
          <w:sz w:val="20"/>
          <w:szCs w:val="20"/>
        </w:rPr>
        <w:t xml:space="preserve"> des Vlieses</w:t>
      </w:r>
      <w:r w:rsidR="0025338F">
        <w:rPr>
          <w:rFonts w:cs="Arial"/>
          <w:sz w:val="20"/>
          <w:szCs w:val="20"/>
        </w:rPr>
        <w:t xml:space="preserve"> – und schon nach </w:t>
      </w:r>
      <w:r w:rsidR="004224DD">
        <w:rPr>
          <w:rFonts w:cs="Arial"/>
          <w:sz w:val="20"/>
          <w:szCs w:val="20"/>
        </w:rPr>
        <w:t>maximal zwei Minuten</w:t>
      </w:r>
      <w:r w:rsidR="0025338F">
        <w:rPr>
          <w:rFonts w:cs="Arial"/>
          <w:sz w:val="20"/>
          <w:szCs w:val="20"/>
        </w:rPr>
        <w:t xml:space="preserve"> </w:t>
      </w:r>
      <w:r w:rsidR="00A547A8">
        <w:rPr>
          <w:rFonts w:cs="Arial"/>
          <w:sz w:val="20"/>
          <w:szCs w:val="20"/>
        </w:rPr>
        <w:t>schlägt</w:t>
      </w:r>
      <w:r w:rsidR="0025338F">
        <w:rPr>
          <w:rFonts w:cs="Arial"/>
          <w:sz w:val="20"/>
          <w:szCs w:val="20"/>
        </w:rPr>
        <w:t xml:space="preserve"> der Sensor Alarm. </w:t>
      </w:r>
      <w:r w:rsidR="005D655D">
        <w:rPr>
          <w:rFonts w:cs="Arial"/>
          <w:sz w:val="20"/>
          <w:szCs w:val="20"/>
        </w:rPr>
        <w:t>Die Detektion</w:t>
      </w:r>
      <w:r w:rsidR="000504E7">
        <w:rPr>
          <w:rFonts w:cs="Arial"/>
          <w:sz w:val="20"/>
          <w:szCs w:val="20"/>
        </w:rPr>
        <w:t xml:space="preserve"> funktioniert für </w:t>
      </w:r>
      <w:r w:rsidR="005D655D">
        <w:rPr>
          <w:rFonts w:cs="Arial"/>
          <w:sz w:val="20"/>
          <w:szCs w:val="20"/>
        </w:rPr>
        <w:t>jegliche</w:t>
      </w:r>
      <w:r w:rsidR="000504E7">
        <w:rPr>
          <w:rFonts w:cs="Arial"/>
          <w:sz w:val="20"/>
          <w:szCs w:val="20"/>
        </w:rPr>
        <w:t xml:space="preserve"> Flüssigkeiten, </w:t>
      </w:r>
      <w:r w:rsidR="005D655D">
        <w:rPr>
          <w:rFonts w:cs="Arial"/>
          <w:sz w:val="20"/>
          <w:szCs w:val="20"/>
        </w:rPr>
        <w:t>f</w:t>
      </w:r>
      <w:r w:rsidR="000504E7">
        <w:rPr>
          <w:rFonts w:cs="Arial"/>
          <w:sz w:val="20"/>
          <w:szCs w:val="20"/>
        </w:rPr>
        <w:t xml:space="preserve">ür Wasser genauso wie für Chemikalien, Öle oder </w:t>
      </w:r>
      <w:r w:rsidR="005D655D">
        <w:rPr>
          <w:rFonts w:cs="Arial"/>
          <w:sz w:val="20"/>
          <w:szCs w:val="20"/>
        </w:rPr>
        <w:t>Getränke jeder Art</w:t>
      </w:r>
      <w:r w:rsidR="000504E7">
        <w:rPr>
          <w:rFonts w:cs="Arial"/>
          <w:sz w:val="20"/>
          <w:szCs w:val="20"/>
        </w:rPr>
        <w:t xml:space="preserve">. </w:t>
      </w:r>
      <w:r w:rsidR="0025338F">
        <w:rPr>
          <w:rFonts w:cs="Arial"/>
          <w:sz w:val="20"/>
          <w:szCs w:val="20"/>
        </w:rPr>
        <w:t xml:space="preserve">Übermittelt werden die Daten auf dem </w:t>
      </w:r>
      <w:r w:rsidR="005D655D">
        <w:rPr>
          <w:rFonts w:cs="Arial"/>
          <w:sz w:val="20"/>
          <w:szCs w:val="20"/>
        </w:rPr>
        <w:t>breit eingesetzten</w:t>
      </w:r>
      <w:r w:rsidR="0025338F">
        <w:rPr>
          <w:rFonts w:cs="Arial"/>
          <w:sz w:val="20"/>
          <w:szCs w:val="20"/>
        </w:rPr>
        <w:t xml:space="preserve"> Frequenzband </w:t>
      </w:r>
      <w:r w:rsidR="00D56E58">
        <w:rPr>
          <w:rFonts w:cs="Arial"/>
          <w:sz w:val="20"/>
          <w:szCs w:val="20"/>
        </w:rPr>
        <w:t xml:space="preserve">von </w:t>
      </w:r>
      <w:r w:rsidR="0025338F">
        <w:rPr>
          <w:rFonts w:cs="Arial"/>
          <w:sz w:val="20"/>
          <w:szCs w:val="20"/>
        </w:rPr>
        <w:t>868 MHz an ein ebenfalls von Freudenberg entwickeltes Display</w:t>
      </w:r>
      <w:r w:rsidR="003B501F">
        <w:rPr>
          <w:rFonts w:cs="Arial"/>
          <w:sz w:val="20"/>
          <w:szCs w:val="20"/>
        </w:rPr>
        <w:t>-Modul</w:t>
      </w:r>
      <w:r w:rsidR="00D56E58">
        <w:rPr>
          <w:rFonts w:cs="Arial"/>
          <w:sz w:val="20"/>
          <w:szCs w:val="20"/>
        </w:rPr>
        <w:t>.</w:t>
      </w:r>
      <w:r w:rsidR="005D655D">
        <w:rPr>
          <w:rFonts w:cs="Arial"/>
          <w:sz w:val="20"/>
          <w:szCs w:val="20"/>
        </w:rPr>
        <w:t xml:space="preserve"> Mit einem einzigen Display-Modul </w:t>
      </w:r>
      <w:r w:rsidR="00BE2707">
        <w:rPr>
          <w:rFonts w:cs="Arial"/>
          <w:sz w:val="20"/>
          <w:szCs w:val="20"/>
        </w:rPr>
        <w:t xml:space="preserve">lassen sich </w:t>
      </w:r>
      <w:r w:rsidR="005D655D">
        <w:rPr>
          <w:rFonts w:cs="Arial"/>
          <w:sz w:val="20"/>
          <w:szCs w:val="20"/>
        </w:rPr>
        <w:t xml:space="preserve">bis zu 40 Sensoren </w:t>
      </w:r>
      <w:r w:rsidR="00BE2707">
        <w:rPr>
          <w:rFonts w:cs="Arial"/>
          <w:sz w:val="20"/>
          <w:szCs w:val="20"/>
        </w:rPr>
        <w:t>paaren und überwachen</w:t>
      </w:r>
      <w:r w:rsidR="005D655D">
        <w:rPr>
          <w:rFonts w:cs="Arial"/>
          <w:sz w:val="20"/>
          <w:szCs w:val="20"/>
        </w:rPr>
        <w:t>.</w:t>
      </w:r>
      <w:r w:rsidR="0025338F">
        <w:rPr>
          <w:rFonts w:cs="Arial"/>
          <w:sz w:val="20"/>
          <w:szCs w:val="20"/>
        </w:rPr>
        <w:t xml:space="preserve"> </w:t>
      </w:r>
      <w:r w:rsidR="005D655D">
        <w:rPr>
          <w:rFonts w:cs="Arial"/>
          <w:sz w:val="20"/>
          <w:szCs w:val="20"/>
        </w:rPr>
        <w:t>Zudem kann eine</w:t>
      </w:r>
      <w:r w:rsidR="0025338F">
        <w:rPr>
          <w:rFonts w:cs="Arial"/>
          <w:sz w:val="20"/>
          <w:szCs w:val="20"/>
        </w:rPr>
        <w:t xml:space="preserve"> automatische </w:t>
      </w:r>
      <w:r w:rsidR="0025338F">
        <w:rPr>
          <w:rFonts w:cs="Arial"/>
          <w:sz w:val="20"/>
          <w:szCs w:val="20"/>
        </w:rPr>
        <w:lastRenderedPageBreak/>
        <w:t xml:space="preserve">Weiterleitung des Alarms per SMS an </w:t>
      </w:r>
      <w:r w:rsidR="005D655D">
        <w:rPr>
          <w:rFonts w:cs="Arial"/>
          <w:sz w:val="20"/>
          <w:szCs w:val="20"/>
        </w:rPr>
        <w:t>definierte</w:t>
      </w:r>
      <w:r w:rsidR="0025338F">
        <w:rPr>
          <w:rFonts w:cs="Arial"/>
          <w:sz w:val="20"/>
          <w:szCs w:val="20"/>
        </w:rPr>
        <w:t xml:space="preserve"> Smartphone</w:t>
      </w:r>
      <w:r w:rsidR="005D655D">
        <w:rPr>
          <w:rFonts w:cs="Arial"/>
          <w:sz w:val="20"/>
          <w:szCs w:val="20"/>
        </w:rPr>
        <w:t>s</w:t>
      </w:r>
      <w:r w:rsidR="0025338F">
        <w:rPr>
          <w:rFonts w:cs="Arial"/>
          <w:sz w:val="20"/>
          <w:szCs w:val="20"/>
        </w:rPr>
        <w:t xml:space="preserve"> oder Tablet</w:t>
      </w:r>
      <w:r w:rsidR="005D655D">
        <w:rPr>
          <w:rFonts w:cs="Arial"/>
          <w:sz w:val="20"/>
          <w:szCs w:val="20"/>
        </w:rPr>
        <w:t>s</w:t>
      </w:r>
      <w:r w:rsidR="0025338F">
        <w:rPr>
          <w:rFonts w:cs="Arial"/>
          <w:sz w:val="20"/>
          <w:szCs w:val="20"/>
        </w:rPr>
        <w:t xml:space="preserve"> </w:t>
      </w:r>
      <w:r w:rsidR="005D655D">
        <w:rPr>
          <w:rFonts w:cs="Arial"/>
          <w:sz w:val="20"/>
          <w:szCs w:val="20"/>
        </w:rPr>
        <w:t>erfolgen.</w:t>
      </w:r>
      <w:r w:rsidR="0025338F">
        <w:rPr>
          <w:rFonts w:cs="Arial"/>
          <w:sz w:val="20"/>
          <w:szCs w:val="20"/>
        </w:rPr>
        <w:t xml:space="preserve"> </w:t>
      </w:r>
      <w:r w:rsidR="005D655D">
        <w:rPr>
          <w:rFonts w:cs="Arial"/>
          <w:sz w:val="20"/>
          <w:szCs w:val="20"/>
        </w:rPr>
        <w:t>In größeren Anlagen</w:t>
      </w:r>
      <w:r w:rsidR="0025338F">
        <w:rPr>
          <w:rFonts w:cs="Arial"/>
          <w:sz w:val="20"/>
          <w:szCs w:val="20"/>
        </w:rPr>
        <w:t xml:space="preserve"> </w:t>
      </w:r>
      <w:r w:rsidR="005D655D">
        <w:rPr>
          <w:rFonts w:cs="Arial"/>
          <w:sz w:val="20"/>
          <w:szCs w:val="20"/>
        </w:rPr>
        <w:t>kann ein Repeater</w:t>
      </w:r>
      <w:r w:rsidR="0025338F">
        <w:rPr>
          <w:rFonts w:cs="Arial"/>
          <w:sz w:val="20"/>
          <w:szCs w:val="20"/>
        </w:rPr>
        <w:t xml:space="preserve"> </w:t>
      </w:r>
      <w:r w:rsidR="005D655D">
        <w:rPr>
          <w:rFonts w:cs="Arial"/>
          <w:sz w:val="20"/>
          <w:szCs w:val="20"/>
        </w:rPr>
        <w:t>zur</w:t>
      </w:r>
      <w:r w:rsidR="0025338F">
        <w:rPr>
          <w:rFonts w:cs="Arial"/>
          <w:sz w:val="20"/>
          <w:szCs w:val="20"/>
        </w:rPr>
        <w:t xml:space="preserve"> Signalverstärkung </w:t>
      </w:r>
      <w:r w:rsidR="005D655D">
        <w:rPr>
          <w:rFonts w:cs="Arial"/>
          <w:sz w:val="20"/>
          <w:szCs w:val="20"/>
        </w:rPr>
        <w:t>eingesetzt werden</w:t>
      </w:r>
      <w:r w:rsidR="0025338F">
        <w:rPr>
          <w:rFonts w:cs="Arial"/>
          <w:sz w:val="20"/>
          <w:szCs w:val="20"/>
        </w:rPr>
        <w:t>.</w:t>
      </w:r>
    </w:p>
    <w:p w14:paraId="682813C6" w14:textId="4FCD41CC" w:rsidR="00863A64" w:rsidRPr="00863A64" w:rsidRDefault="00863A64" w:rsidP="00DB090A">
      <w:pPr>
        <w:autoSpaceDE w:val="0"/>
        <w:autoSpaceDN w:val="0"/>
        <w:adjustRightInd w:val="0"/>
        <w:spacing w:after="120" w:line="360" w:lineRule="auto"/>
        <w:rPr>
          <w:rFonts w:cs="Arial"/>
          <w:b/>
          <w:bCs/>
          <w:sz w:val="20"/>
          <w:szCs w:val="20"/>
        </w:rPr>
      </w:pPr>
      <w:r w:rsidRPr="00863A64">
        <w:rPr>
          <w:rFonts w:cs="Arial"/>
          <w:b/>
          <w:bCs/>
          <w:sz w:val="20"/>
          <w:szCs w:val="20"/>
        </w:rPr>
        <w:t>Fix fixiert</w:t>
      </w:r>
    </w:p>
    <w:p w14:paraId="63399813" w14:textId="0A42F6EE" w:rsidR="00267BFA" w:rsidRDefault="0025338F" w:rsidP="00DB090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Ein wesentlicher Vorteil des L</w:t>
      </w:r>
      <w:r w:rsidR="00A6557D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>ckage</w:t>
      </w:r>
      <w:r w:rsidR="003B501F">
        <w:rPr>
          <w:rFonts w:cs="Arial"/>
          <w:sz w:val="20"/>
          <w:szCs w:val="20"/>
        </w:rPr>
        <w:t>-Überwachungssystems</w:t>
      </w:r>
      <w:r>
        <w:rPr>
          <w:rFonts w:cs="Arial"/>
          <w:sz w:val="20"/>
          <w:szCs w:val="20"/>
        </w:rPr>
        <w:t xml:space="preserve"> </w:t>
      </w:r>
      <w:r w:rsidR="005D655D">
        <w:rPr>
          <w:rFonts w:cs="Arial"/>
          <w:sz w:val="20"/>
          <w:szCs w:val="20"/>
        </w:rPr>
        <w:t>„</w:t>
      </w:r>
      <w:proofErr w:type="spellStart"/>
      <w:r w:rsidR="005D655D">
        <w:rPr>
          <w:rFonts w:cs="Arial"/>
          <w:sz w:val="20"/>
          <w:szCs w:val="20"/>
        </w:rPr>
        <w:t>LeaCo</w:t>
      </w:r>
      <w:proofErr w:type="spellEnd"/>
      <w:r w:rsidR="005D655D">
        <w:rPr>
          <w:rFonts w:cs="Arial"/>
          <w:sz w:val="20"/>
          <w:szCs w:val="20"/>
        </w:rPr>
        <w:t xml:space="preserve">“ </w:t>
      </w:r>
      <w:r>
        <w:rPr>
          <w:rFonts w:cs="Arial"/>
          <w:sz w:val="20"/>
          <w:szCs w:val="20"/>
        </w:rPr>
        <w:t>ist die einfache Montage und Inbetriebnahme</w:t>
      </w:r>
      <w:r w:rsidR="003B501F">
        <w:rPr>
          <w:rFonts w:cs="Arial"/>
          <w:sz w:val="20"/>
          <w:szCs w:val="20"/>
        </w:rPr>
        <w:t xml:space="preserve">, die auch für kleine und mittlere Unternehmen ohne eigene IT-Spezialisten problemlos zu </w:t>
      </w:r>
      <w:r w:rsidR="00DE1A93">
        <w:rPr>
          <w:rFonts w:cs="Arial"/>
          <w:sz w:val="20"/>
          <w:szCs w:val="20"/>
        </w:rPr>
        <w:t>leisten</w:t>
      </w:r>
      <w:r w:rsidR="003B501F">
        <w:rPr>
          <w:rFonts w:cs="Arial"/>
          <w:sz w:val="20"/>
          <w:szCs w:val="20"/>
        </w:rPr>
        <w:t xml:space="preserve"> ist</w:t>
      </w:r>
      <w:r>
        <w:rPr>
          <w:rFonts w:cs="Arial"/>
          <w:sz w:val="20"/>
          <w:szCs w:val="20"/>
        </w:rPr>
        <w:t xml:space="preserve">. </w:t>
      </w:r>
      <w:r w:rsidR="003B501F">
        <w:rPr>
          <w:rFonts w:cs="Arial"/>
          <w:sz w:val="20"/>
          <w:szCs w:val="20"/>
        </w:rPr>
        <w:t xml:space="preserve">Das Paaren eines Sensors mit dem Überwachungsdisplay erfordert nur wenige Arbeitsschritte. </w:t>
      </w:r>
      <w:r>
        <w:rPr>
          <w:rFonts w:cs="Arial"/>
          <w:sz w:val="20"/>
          <w:szCs w:val="20"/>
        </w:rPr>
        <w:t xml:space="preserve">Die </w:t>
      </w:r>
      <w:r w:rsidR="003B501F">
        <w:rPr>
          <w:rFonts w:cs="Arial"/>
          <w:sz w:val="20"/>
          <w:szCs w:val="20"/>
        </w:rPr>
        <w:t xml:space="preserve">anschließende </w:t>
      </w:r>
      <w:r>
        <w:rPr>
          <w:rFonts w:cs="Arial"/>
          <w:sz w:val="20"/>
          <w:szCs w:val="20"/>
        </w:rPr>
        <w:t xml:space="preserve">Montage </w:t>
      </w:r>
      <w:r w:rsidR="005D655D">
        <w:rPr>
          <w:rFonts w:cs="Arial"/>
          <w:sz w:val="20"/>
          <w:szCs w:val="20"/>
        </w:rPr>
        <w:t xml:space="preserve">der Sensoren </w:t>
      </w:r>
      <w:r>
        <w:rPr>
          <w:rFonts w:cs="Arial"/>
          <w:sz w:val="20"/>
          <w:szCs w:val="20"/>
        </w:rPr>
        <w:t xml:space="preserve">erfolgt entweder mit zwei Schrauben oder </w:t>
      </w:r>
      <w:r w:rsidR="005D655D">
        <w:rPr>
          <w:rFonts w:cs="Arial"/>
          <w:sz w:val="20"/>
          <w:szCs w:val="20"/>
        </w:rPr>
        <w:t>über einen in das Sensorgehäuse integrierten Magneten</w:t>
      </w:r>
      <w:r w:rsidR="003B501F">
        <w:rPr>
          <w:rFonts w:cs="Arial"/>
          <w:sz w:val="20"/>
          <w:szCs w:val="20"/>
        </w:rPr>
        <w:t xml:space="preserve">. Die Stromversorgung ist über eine handelsübliche Lithium-Knopfzelle für </w:t>
      </w:r>
      <w:r w:rsidR="005D655D">
        <w:rPr>
          <w:rFonts w:cs="Arial"/>
          <w:sz w:val="20"/>
          <w:szCs w:val="20"/>
        </w:rPr>
        <w:t xml:space="preserve">circa </w:t>
      </w:r>
      <w:r w:rsidR="003B501F">
        <w:rPr>
          <w:rFonts w:cs="Arial"/>
          <w:sz w:val="20"/>
          <w:szCs w:val="20"/>
        </w:rPr>
        <w:t xml:space="preserve">fünf Jahre gesichert. Da der Sensor so programmiert ist, dass er alle 30 Minuten ein Kontrollsignal sendet, wird </w:t>
      </w:r>
      <w:r w:rsidR="004224DD">
        <w:rPr>
          <w:rFonts w:cs="Arial"/>
          <w:sz w:val="20"/>
          <w:szCs w:val="20"/>
        </w:rPr>
        <w:t xml:space="preserve">auch </w:t>
      </w:r>
      <w:r w:rsidR="003B501F">
        <w:rPr>
          <w:rFonts w:cs="Arial"/>
          <w:sz w:val="20"/>
          <w:szCs w:val="20"/>
        </w:rPr>
        <w:t>bei Ausfall</w:t>
      </w:r>
      <w:r w:rsidR="00D56E58">
        <w:rPr>
          <w:rFonts w:cs="Arial"/>
          <w:sz w:val="20"/>
          <w:szCs w:val="20"/>
        </w:rPr>
        <w:t xml:space="preserve"> </w:t>
      </w:r>
      <w:r w:rsidR="003B501F">
        <w:rPr>
          <w:rFonts w:cs="Arial"/>
          <w:sz w:val="20"/>
          <w:szCs w:val="20"/>
        </w:rPr>
        <w:t>automatisch ein Alarm ausgelöst.</w:t>
      </w:r>
      <w:r w:rsidR="004224DD">
        <w:rPr>
          <w:rFonts w:cs="Arial"/>
          <w:sz w:val="20"/>
          <w:szCs w:val="20"/>
        </w:rPr>
        <w:t xml:space="preserve"> </w:t>
      </w:r>
    </w:p>
    <w:p w14:paraId="28F02A10" w14:textId="21A4B109" w:rsidR="000504E7" w:rsidRDefault="004224DD" w:rsidP="00DB090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In der Entwicklungsphase hat Freudenberg Sealing Technologies </w:t>
      </w:r>
      <w:r w:rsidR="00D56E58">
        <w:rPr>
          <w:rFonts w:cs="Arial"/>
          <w:sz w:val="20"/>
          <w:szCs w:val="20"/>
        </w:rPr>
        <w:t xml:space="preserve">das Überwachungssystem </w:t>
      </w:r>
      <w:r>
        <w:rPr>
          <w:rFonts w:cs="Arial"/>
          <w:sz w:val="20"/>
          <w:szCs w:val="20"/>
        </w:rPr>
        <w:t xml:space="preserve">auf dem eigenen Antriebsprüffeld </w:t>
      </w:r>
      <w:r w:rsidR="00D56E58">
        <w:rPr>
          <w:rFonts w:cs="Arial"/>
          <w:sz w:val="20"/>
          <w:szCs w:val="20"/>
        </w:rPr>
        <w:t xml:space="preserve">in Weinheim </w:t>
      </w:r>
      <w:r>
        <w:rPr>
          <w:rFonts w:cs="Arial"/>
          <w:sz w:val="20"/>
          <w:szCs w:val="20"/>
        </w:rPr>
        <w:t xml:space="preserve">getestet. Die Prüfstände, in denen unter anderem Dichtungskonzepte für Elektroantriebe auf Dauerhaltbarkeit untersucht werden, laufen </w:t>
      </w:r>
      <w:r w:rsidR="00D56E58">
        <w:rPr>
          <w:rFonts w:cs="Arial"/>
          <w:sz w:val="20"/>
          <w:szCs w:val="20"/>
        </w:rPr>
        <w:t xml:space="preserve">dort </w:t>
      </w:r>
      <w:r>
        <w:rPr>
          <w:rFonts w:cs="Arial"/>
          <w:sz w:val="20"/>
          <w:szCs w:val="20"/>
        </w:rPr>
        <w:t xml:space="preserve">teilweise sieben Tage in der Woche. „Es hat sich gezeigt, dass mit dem </w:t>
      </w:r>
      <w:proofErr w:type="spellStart"/>
      <w:r>
        <w:rPr>
          <w:rFonts w:cs="Arial"/>
          <w:sz w:val="20"/>
          <w:szCs w:val="20"/>
        </w:rPr>
        <w:t>Lea</w:t>
      </w:r>
      <w:r w:rsidR="005D655D">
        <w:rPr>
          <w:rFonts w:cs="Arial"/>
          <w:sz w:val="20"/>
          <w:szCs w:val="20"/>
        </w:rPr>
        <w:t>C</w:t>
      </w:r>
      <w:r>
        <w:rPr>
          <w:rFonts w:cs="Arial"/>
          <w:sz w:val="20"/>
          <w:szCs w:val="20"/>
        </w:rPr>
        <w:t>o</w:t>
      </w:r>
      <w:proofErr w:type="spellEnd"/>
      <w:r>
        <w:rPr>
          <w:rFonts w:cs="Arial"/>
          <w:sz w:val="20"/>
          <w:szCs w:val="20"/>
        </w:rPr>
        <w:t xml:space="preserve">-Konzept ein unbemannter </w:t>
      </w:r>
      <w:proofErr w:type="spellStart"/>
      <w:r>
        <w:rPr>
          <w:rFonts w:cs="Arial"/>
          <w:sz w:val="20"/>
          <w:szCs w:val="20"/>
        </w:rPr>
        <w:t>Prüfstandsbetrieb</w:t>
      </w:r>
      <w:proofErr w:type="spellEnd"/>
      <w:r>
        <w:rPr>
          <w:rFonts w:cs="Arial"/>
          <w:sz w:val="20"/>
          <w:szCs w:val="20"/>
        </w:rPr>
        <w:t xml:space="preserve"> deutlich sorgloser erfolgen kann“, berichtet Freudenberg-Experte Wulf Geiselhart.</w:t>
      </w:r>
      <w:r w:rsidR="000504E7">
        <w:rPr>
          <w:rFonts w:cs="Arial"/>
          <w:sz w:val="20"/>
          <w:szCs w:val="20"/>
        </w:rPr>
        <w:t xml:space="preserve"> „Und genau das ist unser Ziel: Dass ein Betriebsleiter sorgenfrei ins Wochenende gehen kann.“</w:t>
      </w:r>
    </w:p>
    <w:p w14:paraId="6CD0200C" w14:textId="68B06F5D" w:rsidR="005935AC" w:rsidRDefault="000504E7" w:rsidP="00DB090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Die Auslieferung des </w:t>
      </w:r>
      <w:proofErr w:type="spellStart"/>
      <w:r>
        <w:rPr>
          <w:rFonts w:cs="Arial"/>
          <w:sz w:val="20"/>
          <w:szCs w:val="20"/>
        </w:rPr>
        <w:t>Lea</w:t>
      </w:r>
      <w:r w:rsidR="005D655D">
        <w:rPr>
          <w:rFonts w:cs="Arial"/>
          <w:sz w:val="20"/>
          <w:szCs w:val="20"/>
        </w:rPr>
        <w:t>C</w:t>
      </w:r>
      <w:r>
        <w:rPr>
          <w:rFonts w:cs="Arial"/>
          <w:sz w:val="20"/>
          <w:szCs w:val="20"/>
        </w:rPr>
        <w:t>o</w:t>
      </w:r>
      <w:proofErr w:type="spellEnd"/>
      <w:r>
        <w:rPr>
          <w:rFonts w:cs="Arial"/>
          <w:sz w:val="20"/>
          <w:szCs w:val="20"/>
        </w:rPr>
        <w:t xml:space="preserve">-Basissets mit drei Sensoren, einem Repeater und einem Displaymodul beginnt </w:t>
      </w:r>
      <w:r w:rsidR="00A06B4B">
        <w:rPr>
          <w:rFonts w:cs="Arial"/>
          <w:sz w:val="20"/>
          <w:szCs w:val="20"/>
        </w:rPr>
        <w:t>ab sofort</w:t>
      </w:r>
      <w:r>
        <w:rPr>
          <w:rFonts w:cs="Arial"/>
          <w:sz w:val="20"/>
          <w:szCs w:val="20"/>
        </w:rPr>
        <w:t xml:space="preserve"> über den </w:t>
      </w:r>
      <w:r w:rsidR="005D655D">
        <w:rPr>
          <w:rFonts w:cs="Arial"/>
          <w:sz w:val="20"/>
          <w:szCs w:val="20"/>
        </w:rPr>
        <w:t>technischen Fachhandel</w:t>
      </w:r>
      <w:r>
        <w:rPr>
          <w:rFonts w:cs="Arial"/>
          <w:sz w:val="20"/>
          <w:szCs w:val="20"/>
        </w:rPr>
        <w:t xml:space="preserve">. </w:t>
      </w:r>
    </w:p>
    <w:p w14:paraId="404F7901" w14:textId="77777777" w:rsidR="00547EA0" w:rsidRPr="0088773F" w:rsidRDefault="00547EA0" w:rsidP="00547EA0">
      <w:pPr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</w:rPr>
      </w:pPr>
      <w:r w:rsidRPr="000E39CA">
        <w:rPr>
          <w:rFonts w:cs="Arial"/>
          <w:sz w:val="20"/>
          <w:szCs w:val="20"/>
        </w:rPr>
        <w:tab/>
      </w:r>
      <w:r w:rsidRPr="000E39CA">
        <w:rPr>
          <w:rFonts w:cs="Arial"/>
          <w:sz w:val="20"/>
          <w:szCs w:val="20"/>
        </w:rPr>
        <w:tab/>
      </w:r>
      <w:r w:rsidRPr="000E39CA">
        <w:rPr>
          <w:rFonts w:cs="Arial"/>
          <w:sz w:val="20"/>
          <w:szCs w:val="20"/>
        </w:rPr>
        <w:tab/>
      </w:r>
      <w:r w:rsidRPr="000E39CA">
        <w:rPr>
          <w:rFonts w:cs="Arial"/>
          <w:sz w:val="20"/>
          <w:szCs w:val="20"/>
        </w:rPr>
        <w:tab/>
      </w:r>
      <w:r w:rsidRPr="0088773F">
        <w:rPr>
          <w:rFonts w:cs="Arial"/>
          <w:sz w:val="20"/>
          <w:szCs w:val="20"/>
        </w:rPr>
        <w:t>###</w:t>
      </w:r>
    </w:p>
    <w:p w14:paraId="381969A7" w14:textId="77777777" w:rsidR="00547EA0" w:rsidRDefault="00547EA0" w:rsidP="00547EA0">
      <w:pPr>
        <w:rPr>
          <w:rFonts w:cs="Arial"/>
          <w:b/>
          <w:i/>
          <w:color w:val="000000"/>
          <w:sz w:val="18"/>
          <w:szCs w:val="18"/>
        </w:rPr>
      </w:pPr>
    </w:p>
    <w:p w14:paraId="43E1E64B" w14:textId="307BF6A0" w:rsidR="00547EA0" w:rsidRPr="0088773F" w:rsidRDefault="00547EA0" w:rsidP="00547EA0">
      <w:pPr>
        <w:rPr>
          <w:rFonts w:cs="Arial"/>
          <w:i/>
          <w:noProof/>
          <w:color w:val="000000"/>
          <w:sz w:val="18"/>
          <w:szCs w:val="18"/>
          <w:lang w:eastAsia="zh-CN"/>
        </w:rPr>
      </w:pPr>
      <w:r w:rsidRPr="0088773F">
        <w:rPr>
          <w:rFonts w:cs="Arial"/>
          <w:b/>
          <w:i/>
          <w:color w:val="000000"/>
          <w:sz w:val="18"/>
          <w:szCs w:val="18"/>
        </w:rPr>
        <w:t>Bild:</w:t>
      </w:r>
      <w:r w:rsidRPr="0088773F">
        <w:rPr>
          <w:rFonts w:cs="Arial"/>
          <w:i/>
          <w:color w:val="000000"/>
          <w:sz w:val="18"/>
          <w:szCs w:val="18"/>
        </w:rPr>
        <w:t xml:space="preserve"> </w:t>
      </w:r>
      <w:r w:rsidR="00251D9D" w:rsidRPr="00251D9D">
        <w:rPr>
          <w:rFonts w:cs="Arial"/>
          <w:i/>
          <w:color w:val="000000"/>
          <w:sz w:val="18"/>
          <w:szCs w:val="18"/>
        </w:rPr>
        <w:t>FST_img_leackagesensor_DE.jpg</w:t>
      </w:r>
      <w:r w:rsidR="00251D9D">
        <w:rPr>
          <w:rFonts w:cs="Arial"/>
          <w:i/>
          <w:color w:val="000000"/>
          <w:sz w:val="18"/>
          <w:szCs w:val="18"/>
        </w:rPr>
        <w:t xml:space="preserve"> </w:t>
      </w:r>
      <w:bookmarkStart w:id="0" w:name="_GoBack"/>
      <w:bookmarkEnd w:id="0"/>
      <w:r w:rsidRPr="0088773F">
        <w:rPr>
          <w:rFonts w:cs="Arial"/>
          <w:i/>
          <w:color w:val="000000"/>
          <w:sz w:val="18"/>
          <w:szCs w:val="18"/>
        </w:rPr>
        <w:t xml:space="preserve">/ </w:t>
      </w:r>
      <w:r w:rsidRPr="0088773F">
        <w:rPr>
          <w:rFonts w:cs="Arial"/>
          <w:i/>
          <w:noProof/>
          <w:color w:val="000000"/>
          <w:sz w:val="18"/>
          <w:szCs w:val="18"/>
          <w:lang w:eastAsia="zh-CN"/>
        </w:rPr>
        <w:t>Copyright: Freudenberg Sealing Technologies 2021</w:t>
      </w:r>
    </w:p>
    <w:p w14:paraId="4C4C974C" w14:textId="77777777" w:rsidR="00547EA0" w:rsidRPr="0088773F" w:rsidRDefault="00547EA0" w:rsidP="00547EA0">
      <w:pPr>
        <w:rPr>
          <w:rFonts w:cs="Arial"/>
          <w:i/>
          <w:noProof/>
          <w:color w:val="000000"/>
          <w:sz w:val="18"/>
          <w:szCs w:val="18"/>
          <w:lang w:eastAsia="zh-CN"/>
        </w:rPr>
      </w:pPr>
    </w:p>
    <w:p w14:paraId="31552676" w14:textId="77777777" w:rsidR="00547EA0" w:rsidRPr="0088773F" w:rsidRDefault="00547EA0" w:rsidP="00547EA0">
      <w:pPr>
        <w:rPr>
          <w:rFonts w:cs="Arial"/>
          <w:b/>
          <w:color w:val="000000"/>
          <w:sz w:val="18"/>
          <w:szCs w:val="18"/>
        </w:rPr>
      </w:pPr>
    </w:p>
    <w:p w14:paraId="2AB14D44" w14:textId="77777777" w:rsidR="00547EA0" w:rsidRPr="00BE7ACC" w:rsidRDefault="00547EA0" w:rsidP="00547EA0">
      <w:pPr>
        <w:rPr>
          <w:rFonts w:cs="Arial"/>
          <w:b/>
          <w:color w:val="000000"/>
          <w:sz w:val="18"/>
          <w:szCs w:val="18"/>
        </w:rPr>
      </w:pPr>
      <w:r w:rsidRPr="00BE7ACC">
        <w:rPr>
          <w:rFonts w:cs="Arial"/>
          <w:b/>
          <w:color w:val="000000"/>
          <w:sz w:val="18"/>
          <w:szCs w:val="18"/>
        </w:rPr>
        <w:t>Über Freudenberg Sealing Technologies</w:t>
      </w:r>
    </w:p>
    <w:p w14:paraId="6EEDFFB8" w14:textId="77777777" w:rsidR="00547EA0" w:rsidRPr="0081164A" w:rsidRDefault="00547EA0" w:rsidP="00547EA0">
      <w:pPr>
        <w:rPr>
          <w:rFonts w:cs="Arial"/>
          <w:color w:val="000000"/>
          <w:sz w:val="18"/>
          <w:szCs w:val="18"/>
        </w:rPr>
      </w:pPr>
      <w:r w:rsidRPr="00BE7ACC">
        <w:rPr>
          <w:rFonts w:cs="Arial"/>
          <w:color w:val="000000"/>
          <w:sz w:val="18"/>
          <w:szCs w:val="18"/>
        </w:rPr>
        <w:t>Freudenberg Sealing Technologies ist langjähriger Technologieexperte und weltweiter Marktführer für anspruchsvolle und neuartige Anwendungen in der Dichtungstechnik und der Elektromobilität. Mit seiner einzigartigen Werkstoff- und Technologiekompetenz ist das Unternehmen bewährter Zulieferer von anspruchsvollen Produkten und Anwendungen sowie Entwicklungs- und Servicepartner für Kunden in der Automobilindustrie und der allgemeinen Industrie. Im Geschäftsjahr 20</w:t>
      </w:r>
      <w:r>
        <w:rPr>
          <w:rFonts w:cs="Arial"/>
          <w:color w:val="000000"/>
          <w:sz w:val="18"/>
          <w:szCs w:val="18"/>
        </w:rPr>
        <w:t>20</w:t>
      </w:r>
      <w:r w:rsidRPr="00BE7ACC">
        <w:rPr>
          <w:rFonts w:cs="Arial"/>
          <w:color w:val="000000"/>
          <w:sz w:val="18"/>
          <w:szCs w:val="18"/>
        </w:rPr>
        <w:t xml:space="preserve"> erzielte Freudenberg Sealing Technologies einen Umsatz von </w:t>
      </w:r>
      <w:r>
        <w:rPr>
          <w:rFonts w:cs="Arial"/>
          <w:color w:val="000000"/>
          <w:sz w:val="18"/>
          <w:szCs w:val="18"/>
        </w:rPr>
        <w:t>rund 2</w:t>
      </w:r>
      <w:r w:rsidRPr="0081164A">
        <w:rPr>
          <w:rFonts w:cs="Arial"/>
          <w:color w:val="000000"/>
          <w:sz w:val="18"/>
          <w:szCs w:val="18"/>
        </w:rPr>
        <w:t xml:space="preserve"> Milliarden Euro und beschäftigte zirka 1</w:t>
      </w:r>
      <w:r>
        <w:rPr>
          <w:rFonts w:cs="Arial"/>
          <w:color w:val="000000"/>
          <w:sz w:val="18"/>
          <w:szCs w:val="18"/>
        </w:rPr>
        <w:t>3</w:t>
      </w:r>
      <w:r w:rsidRPr="0081164A">
        <w:rPr>
          <w:rFonts w:cs="Arial"/>
          <w:color w:val="000000"/>
          <w:sz w:val="18"/>
          <w:szCs w:val="18"/>
        </w:rPr>
        <w:t xml:space="preserve">.000 Mitarbeiter. Weitere Informationen unter </w:t>
      </w:r>
      <w:hyperlink r:id="rId8" w:history="1">
        <w:r w:rsidRPr="00993CBE">
          <w:rPr>
            <w:rStyle w:val="Hyperlink"/>
            <w:rFonts w:cs="Arial"/>
            <w:sz w:val="18"/>
            <w:szCs w:val="18"/>
          </w:rPr>
          <w:t>www.fst.com</w:t>
        </w:r>
      </w:hyperlink>
      <w:r w:rsidRPr="0081164A">
        <w:rPr>
          <w:rFonts w:cs="Arial"/>
          <w:color w:val="000000"/>
          <w:sz w:val="18"/>
          <w:szCs w:val="18"/>
        </w:rPr>
        <w:t xml:space="preserve">. </w:t>
      </w:r>
    </w:p>
    <w:p w14:paraId="3B7823C4" w14:textId="77777777" w:rsidR="00547EA0" w:rsidRDefault="00547EA0" w:rsidP="00547EA0">
      <w:pPr>
        <w:rPr>
          <w:rFonts w:cs="Arial"/>
          <w:color w:val="000000"/>
          <w:sz w:val="18"/>
          <w:szCs w:val="18"/>
        </w:rPr>
      </w:pPr>
    </w:p>
    <w:p w14:paraId="0B00DBAA" w14:textId="77777777" w:rsidR="00547EA0" w:rsidRPr="00BE7ACC" w:rsidRDefault="00547EA0" w:rsidP="00547EA0">
      <w:pPr>
        <w:rPr>
          <w:sz w:val="18"/>
          <w:szCs w:val="18"/>
        </w:rPr>
      </w:pPr>
      <w:r w:rsidRPr="0081164A">
        <w:rPr>
          <w:rFonts w:cs="Arial"/>
          <w:color w:val="000000"/>
          <w:sz w:val="18"/>
          <w:szCs w:val="18"/>
        </w:rPr>
        <w:t>Das Unternehmen gehört zur weltweit tätigen Freudenberg-Gruppe, die mit den Geschäftsfeldern Dichtungs- und S</w:t>
      </w:r>
      <w:r w:rsidRPr="00BE7ACC">
        <w:rPr>
          <w:rFonts w:cs="Arial"/>
          <w:color w:val="000000"/>
          <w:sz w:val="18"/>
          <w:szCs w:val="18"/>
        </w:rPr>
        <w:t>chwingungstechnik, Vliesstoffe und Filtration, Haushaltsprodukte sowie Spezialitäten un</w:t>
      </w:r>
      <w:r>
        <w:rPr>
          <w:rFonts w:cs="Arial"/>
          <w:color w:val="000000"/>
          <w:sz w:val="18"/>
          <w:szCs w:val="18"/>
        </w:rPr>
        <w:t>d Sonstiges im Geschäftsjahr 2020</w:t>
      </w:r>
      <w:r w:rsidRPr="00BE7ACC">
        <w:rPr>
          <w:rFonts w:cs="Arial"/>
          <w:color w:val="000000"/>
          <w:sz w:val="18"/>
          <w:szCs w:val="18"/>
        </w:rPr>
        <w:t xml:space="preserve"> einen Umsatz von rund </w:t>
      </w:r>
      <w:r>
        <w:rPr>
          <w:rFonts w:cs="Arial"/>
          <w:color w:val="000000"/>
          <w:sz w:val="18"/>
          <w:szCs w:val="18"/>
        </w:rPr>
        <w:t>8,8</w:t>
      </w:r>
      <w:r w:rsidRPr="00BE7ACC">
        <w:rPr>
          <w:rFonts w:cs="Arial"/>
          <w:color w:val="000000"/>
          <w:sz w:val="18"/>
          <w:szCs w:val="18"/>
        </w:rPr>
        <w:t xml:space="preserve"> Milliarden Euro erwirtschaftete und in etwa 60 Ländern </w:t>
      </w:r>
      <w:r>
        <w:rPr>
          <w:rFonts w:cs="Arial"/>
          <w:color w:val="000000"/>
          <w:sz w:val="18"/>
          <w:szCs w:val="18"/>
        </w:rPr>
        <w:t>zirka 48.</w:t>
      </w:r>
      <w:r w:rsidRPr="00BE7ACC">
        <w:rPr>
          <w:rFonts w:cs="Arial"/>
          <w:color w:val="000000"/>
          <w:sz w:val="18"/>
          <w:szCs w:val="18"/>
        </w:rPr>
        <w:t xml:space="preserve">000 Mitarbeiter beschäftigte. Weitere Informationen unter </w:t>
      </w:r>
      <w:hyperlink r:id="rId9" w:history="1">
        <w:r w:rsidRPr="00993CBE">
          <w:rPr>
            <w:rStyle w:val="Hyperlink"/>
            <w:rFonts w:cs="Arial"/>
            <w:sz w:val="18"/>
            <w:szCs w:val="18"/>
          </w:rPr>
          <w:t>www.freudenberg.com</w:t>
        </w:r>
      </w:hyperlink>
      <w:r w:rsidRPr="00BE7ACC">
        <w:rPr>
          <w:rFonts w:cs="Arial"/>
          <w:color w:val="000000"/>
          <w:sz w:val="18"/>
          <w:szCs w:val="18"/>
        </w:rPr>
        <w:t>.</w:t>
      </w:r>
    </w:p>
    <w:p w14:paraId="3AF7CAD8" w14:textId="77777777" w:rsidR="00547EA0" w:rsidRDefault="00547EA0" w:rsidP="00547EA0">
      <w:pPr>
        <w:rPr>
          <w:b/>
          <w:sz w:val="18"/>
          <w:szCs w:val="18"/>
        </w:rPr>
      </w:pPr>
    </w:p>
    <w:p w14:paraId="4F2DA240" w14:textId="77777777" w:rsidR="00547EA0" w:rsidRPr="00BE7ACC" w:rsidRDefault="00547EA0" w:rsidP="00547EA0">
      <w:pPr>
        <w:rPr>
          <w:sz w:val="18"/>
          <w:szCs w:val="18"/>
        </w:rPr>
      </w:pPr>
      <w:r w:rsidRPr="00BE7ACC">
        <w:rPr>
          <w:b/>
          <w:sz w:val="18"/>
          <w:szCs w:val="18"/>
        </w:rPr>
        <w:t xml:space="preserve">Kontakt </w:t>
      </w:r>
    </w:p>
    <w:p w14:paraId="24B64CAA" w14:textId="77777777" w:rsidR="00547EA0" w:rsidRPr="003E27F6" w:rsidRDefault="00547EA0" w:rsidP="00547EA0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Freudenberg Sealing Technologies </w:t>
      </w:r>
    </w:p>
    <w:p w14:paraId="00A7E051" w14:textId="77777777" w:rsidR="00547EA0" w:rsidRPr="003E27F6" w:rsidRDefault="00547EA0" w:rsidP="00547EA0">
      <w:pPr>
        <w:rPr>
          <w:sz w:val="18"/>
          <w:szCs w:val="18"/>
        </w:rPr>
      </w:pPr>
      <w:r w:rsidRPr="003E27F6">
        <w:rPr>
          <w:sz w:val="18"/>
          <w:szCs w:val="18"/>
        </w:rPr>
        <w:t xml:space="preserve">Ulrike Reich, Head </w:t>
      </w:r>
      <w:proofErr w:type="spellStart"/>
      <w:r w:rsidRPr="003E27F6">
        <w:rPr>
          <w:sz w:val="18"/>
          <w:szCs w:val="18"/>
        </w:rPr>
        <w:t>of</w:t>
      </w:r>
      <w:proofErr w:type="spellEnd"/>
      <w:r w:rsidRPr="003E27F6">
        <w:rPr>
          <w:sz w:val="18"/>
          <w:szCs w:val="18"/>
        </w:rPr>
        <w:t xml:space="preserve"> Media Relations</w:t>
      </w:r>
    </w:p>
    <w:p w14:paraId="43552CA3" w14:textId="77777777" w:rsidR="00547EA0" w:rsidRPr="00BE7ACC" w:rsidRDefault="00547EA0" w:rsidP="00547EA0">
      <w:pPr>
        <w:rPr>
          <w:sz w:val="18"/>
          <w:szCs w:val="18"/>
        </w:rPr>
      </w:pPr>
      <w:proofErr w:type="spellStart"/>
      <w:r w:rsidRPr="00BE7ACC">
        <w:rPr>
          <w:sz w:val="18"/>
          <w:szCs w:val="18"/>
        </w:rPr>
        <w:t>Höhnerweg</w:t>
      </w:r>
      <w:proofErr w:type="spellEnd"/>
      <w:r w:rsidRPr="00BE7ACC">
        <w:rPr>
          <w:sz w:val="18"/>
          <w:szCs w:val="18"/>
        </w:rPr>
        <w:t xml:space="preserve"> 2 - 4</w:t>
      </w:r>
    </w:p>
    <w:p w14:paraId="359E3F4F" w14:textId="77777777" w:rsidR="00547EA0" w:rsidRPr="00BE7ACC" w:rsidRDefault="00547EA0" w:rsidP="00547EA0">
      <w:pPr>
        <w:rPr>
          <w:sz w:val="18"/>
          <w:szCs w:val="18"/>
        </w:rPr>
      </w:pPr>
      <w:r w:rsidRPr="00BE7ACC">
        <w:rPr>
          <w:sz w:val="18"/>
          <w:szCs w:val="18"/>
        </w:rPr>
        <w:lastRenderedPageBreak/>
        <w:t xml:space="preserve">D-69465 Weinheim </w:t>
      </w:r>
      <w:r w:rsidRPr="00BE7ACC">
        <w:rPr>
          <w:sz w:val="18"/>
          <w:szCs w:val="18"/>
        </w:rPr>
        <w:tab/>
      </w:r>
    </w:p>
    <w:p w14:paraId="12EF93B1" w14:textId="77777777" w:rsidR="00547EA0" w:rsidRPr="00BE7ACC" w:rsidRDefault="00547EA0" w:rsidP="00547EA0">
      <w:pPr>
        <w:rPr>
          <w:sz w:val="18"/>
          <w:szCs w:val="18"/>
        </w:rPr>
      </w:pPr>
    </w:p>
    <w:p w14:paraId="0C01A68D" w14:textId="77777777" w:rsidR="00547EA0" w:rsidRPr="00BE7ACC" w:rsidRDefault="00547EA0" w:rsidP="00547EA0">
      <w:pPr>
        <w:rPr>
          <w:sz w:val="18"/>
          <w:szCs w:val="18"/>
        </w:rPr>
      </w:pPr>
      <w:r w:rsidRPr="00BE7ACC">
        <w:rPr>
          <w:sz w:val="18"/>
          <w:szCs w:val="18"/>
        </w:rPr>
        <w:t>Telefon: +49 6201 80 5713</w:t>
      </w:r>
    </w:p>
    <w:p w14:paraId="365F1A02" w14:textId="77777777" w:rsidR="00547EA0" w:rsidRPr="00BE7ACC" w:rsidRDefault="00547EA0" w:rsidP="00547EA0">
      <w:pPr>
        <w:rPr>
          <w:sz w:val="18"/>
          <w:szCs w:val="18"/>
        </w:rPr>
      </w:pPr>
      <w:r w:rsidRPr="00BE7ACC">
        <w:rPr>
          <w:sz w:val="18"/>
          <w:szCs w:val="18"/>
        </w:rPr>
        <w:t>E-Mail: ulrike.reich@fst.com</w:t>
      </w:r>
    </w:p>
    <w:p w14:paraId="79758DB3" w14:textId="77777777" w:rsidR="00547EA0" w:rsidRPr="00BE7ACC" w:rsidRDefault="00251D9D" w:rsidP="00547EA0">
      <w:pPr>
        <w:rPr>
          <w:rStyle w:val="Hyperlink"/>
          <w:sz w:val="18"/>
          <w:szCs w:val="18"/>
        </w:rPr>
      </w:pPr>
      <w:hyperlink r:id="rId10" w:history="1">
        <w:r w:rsidR="00547EA0" w:rsidRPr="00BE7ACC">
          <w:rPr>
            <w:rStyle w:val="Hyperlink"/>
            <w:sz w:val="18"/>
            <w:szCs w:val="18"/>
          </w:rPr>
          <w:t>www.fst.com</w:t>
        </w:r>
      </w:hyperlink>
      <w:r w:rsidR="00547EA0" w:rsidRPr="00BE7ACC">
        <w:rPr>
          <w:rFonts w:cs="Arial"/>
          <w:color w:val="000000"/>
        </w:rPr>
        <w:t xml:space="preserve"> </w:t>
      </w:r>
      <w:hyperlink r:id="rId11" w:history="1">
        <w:r w:rsidR="00547EA0" w:rsidRPr="00BE7ACC">
          <w:rPr>
            <w:rStyle w:val="Hyperlink"/>
            <w:sz w:val="18"/>
            <w:szCs w:val="18"/>
          </w:rPr>
          <w:t>www.twitter.com/Freudenberg_FST</w:t>
        </w:r>
      </w:hyperlink>
      <w:r w:rsidR="00547EA0" w:rsidRPr="00BE7ACC">
        <w:rPr>
          <w:sz w:val="18"/>
          <w:szCs w:val="18"/>
        </w:rPr>
        <w:t xml:space="preserve">                       </w:t>
      </w:r>
      <w:r w:rsidR="00547EA0" w:rsidRPr="00BE7ACC">
        <w:rPr>
          <w:sz w:val="18"/>
          <w:szCs w:val="18"/>
        </w:rPr>
        <w:cr/>
      </w:r>
      <w:r w:rsidR="00547EA0" w:rsidRPr="00BE7ACC">
        <w:rPr>
          <w:rStyle w:val="Hyperlink"/>
          <w:sz w:val="18"/>
          <w:szCs w:val="18"/>
        </w:rPr>
        <w:t>www.youtube.com/freudenbergsealing</w:t>
      </w:r>
    </w:p>
    <w:p w14:paraId="2DC9F71A" w14:textId="77777777" w:rsidR="00547EA0" w:rsidRPr="00BE7ACC" w:rsidRDefault="00547EA0" w:rsidP="00547EA0">
      <w:pPr>
        <w:rPr>
          <w:rFonts w:cs="Arial"/>
          <w:color w:val="000000"/>
          <w:sz w:val="20"/>
          <w:szCs w:val="20"/>
        </w:rPr>
      </w:pPr>
      <w:r w:rsidRPr="00BE7ACC">
        <w:rPr>
          <w:rStyle w:val="Hyperlink"/>
          <w:sz w:val="18"/>
          <w:szCs w:val="18"/>
        </w:rPr>
        <w:t>https://www.fst.de/api/rss/GetPmRssFeed</w:t>
      </w:r>
    </w:p>
    <w:p w14:paraId="3C067EB9" w14:textId="60386209" w:rsidR="00C45763" w:rsidRDefault="00C45763" w:rsidP="00DB090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</w:p>
    <w:p w14:paraId="47C28BCF" w14:textId="77777777" w:rsidR="00D92204" w:rsidRPr="006C2913" w:rsidRDefault="00D92204" w:rsidP="00007588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</w:p>
    <w:p w14:paraId="73EF4A6E" w14:textId="77777777" w:rsidR="0081164A" w:rsidRPr="006C2913" w:rsidRDefault="0081164A" w:rsidP="0081164A">
      <w:pPr>
        <w:rPr>
          <w:rFonts w:cs="Arial"/>
          <w:b/>
          <w:color w:val="000000"/>
          <w:sz w:val="18"/>
          <w:szCs w:val="18"/>
        </w:rPr>
      </w:pPr>
    </w:p>
    <w:p w14:paraId="2CCA591A" w14:textId="77777777" w:rsidR="003E4D55" w:rsidRPr="006C2913" w:rsidRDefault="003E4D55" w:rsidP="0081164A">
      <w:pPr>
        <w:rPr>
          <w:sz w:val="18"/>
          <w:szCs w:val="18"/>
        </w:rPr>
      </w:pPr>
    </w:p>
    <w:sectPr w:rsidR="003E4D55" w:rsidRPr="006C2913" w:rsidSect="00D4447D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F90A5" w14:textId="77777777" w:rsidR="009679B3" w:rsidRDefault="009679B3" w:rsidP="00433D12">
      <w:r>
        <w:separator/>
      </w:r>
    </w:p>
  </w:endnote>
  <w:endnote w:type="continuationSeparator" w:id="0">
    <w:p w14:paraId="35A3F1CB" w14:textId="77777777" w:rsidR="009679B3" w:rsidRDefault="009679B3" w:rsidP="00433D12">
      <w:r>
        <w:continuationSeparator/>
      </w:r>
    </w:p>
  </w:endnote>
  <w:endnote w:type="continuationNotice" w:id="1">
    <w:p w14:paraId="5A40475D" w14:textId="77777777" w:rsidR="009679B3" w:rsidRDefault="009679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428F4" w14:textId="00D1E842" w:rsidR="007937D2" w:rsidRDefault="007937D2">
    <w:pPr>
      <w:pStyle w:val="Fu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FC7CFB8" wp14:editId="5559937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4104466dac969b785ff3773f" descr="{&quot;HashCode&quot;:86230582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2AA8C" w14:textId="4717BFBA" w:rsidR="007937D2" w:rsidRPr="007937D2" w:rsidRDefault="007937D2" w:rsidP="007937D2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FC7CFB8" id="_x0000_t202" coordsize="21600,21600" o:spt="202" path="m,l,21600r21600,l21600,xe">
              <v:stroke joinstyle="miter"/>
              <v:path gradientshapeok="t" o:connecttype="rect"/>
            </v:shapetype>
            <v:shape id="MSIPCM4104466dac969b785ff3773f" o:spid="_x0000_s1027" type="#_x0000_t202" alt="{&quot;HashCode&quot;:86230582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" o:allowincell="f" filled="f" stroked="f" strokeweight=".5pt">
              <v:textbox inset=",0,,0">
                <w:txbxContent>
                  <w:p w14:paraId="3562AA8C" w14:textId="4717BFBA" w:rsidR="007937D2" w:rsidRPr="007937D2" w:rsidRDefault="007937D2" w:rsidP="007937D2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68DCA" w14:textId="344C7B53" w:rsidR="007937D2" w:rsidRDefault="007937D2">
    <w:pPr>
      <w:pStyle w:val="Fu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52401D4" wp14:editId="26EB8525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4" name="MSIPCMa7434fd0b0482d3592230119" descr="{&quot;HashCode&quot;:86230582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E807D" w14:textId="75231C2E" w:rsidR="007937D2" w:rsidRPr="007937D2" w:rsidRDefault="007937D2" w:rsidP="007937D2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52401D4" id="_x0000_t202" coordsize="21600,21600" o:spt="202" path="m,l,21600r21600,l21600,xe">
              <v:stroke joinstyle="miter"/>
              <v:path gradientshapeok="t" o:connecttype="rect"/>
            </v:shapetype>
            <v:shape id="MSIPCMa7434fd0b0482d3592230119" o:spid="_x0000_s1029" type="#_x0000_t202" alt="{&quot;HashCode&quot;:862305823,&quot;Height&quot;:842.0,&quot;Width&quot;:595.0,&quot;Placement&quot;:&quot;Footer&quot;,&quot;Index&quot;:&quot;FirstPage&quot;,&quot;Section&quot;:1,&quot;Top&quot;:0.0,&quot;Left&quot;:0.0}" style="position:absolute;margin-left:0;margin-top:806pt;width:595pt;height:21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" o:allowincell="f" filled="f" stroked="f" strokeweight=".5pt">
              <v:textbox inset=",0,,0">
                <w:txbxContent>
                  <w:p w14:paraId="60EE807D" w14:textId="75231C2E" w:rsidR="007937D2" w:rsidRPr="007937D2" w:rsidRDefault="007937D2" w:rsidP="007937D2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1975A" w14:textId="77777777" w:rsidR="009679B3" w:rsidRDefault="009679B3" w:rsidP="00433D12">
      <w:r>
        <w:separator/>
      </w:r>
    </w:p>
  </w:footnote>
  <w:footnote w:type="continuationSeparator" w:id="0">
    <w:p w14:paraId="3B1FD26A" w14:textId="77777777" w:rsidR="009679B3" w:rsidRDefault="009679B3" w:rsidP="00433D12">
      <w:r>
        <w:continuationSeparator/>
      </w:r>
    </w:p>
  </w:footnote>
  <w:footnote w:type="continuationNotice" w:id="1">
    <w:p w14:paraId="4DA9B656" w14:textId="77777777" w:rsidR="009679B3" w:rsidRDefault="009679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DF577" w14:textId="77777777" w:rsidR="007E4B12" w:rsidRDefault="007E4B12">
    <w:pPr>
      <w:pStyle w:val="Kopfzeile"/>
    </w:pPr>
  </w:p>
  <w:p w14:paraId="783EA7AD" w14:textId="77777777" w:rsidR="007E4B12" w:rsidRDefault="007E4B12">
    <w:pPr>
      <w:pStyle w:val="Kopfzeile"/>
    </w:pPr>
    <w:r>
      <w:rPr>
        <w:noProof/>
        <w:lang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AF3ABB7" wp14:editId="310F5570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5DB36" w14:textId="77777777" w:rsidR="007E4B12" w:rsidRPr="00DC0CA4" w:rsidRDefault="007E4B12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251D9D" w:rsidRPr="00251D9D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3</w:t>
                          </w:r>
                          <w:r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3ABB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RX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uXIRX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7205DB36" w14:textId="77777777" w:rsidR="007E4B12" w:rsidRPr="00DC0CA4" w:rsidRDefault="007E4B12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251D9D" w:rsidRPr="00251D9D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3</w:t>
                    </w:r>
                    <w:r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9C166" w14:textId="77777777" w:rsidR="007E4B12" w:rsidRDefault="007E4B12">
    <w:pPr>
      <w:pStyle w:val="Kopf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4D67E1" wp14:editId="1896F370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191D4" w14:textId="77777777" w:rsidR="007E4B12" w:rsidRDefault="007E4B12">
                          <w:r w:rsidRPr="008C572B"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 wp14:anchorId="4416B00F" wp14:editId="356D004C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 wp14:anchorId="31B13D13" wp14:editId="7780D718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44D67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48.55pt;margin-top:-26.45pt;width:584.2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JL85hJAIAACUEAAAOAAAAAAAAAAAAAAAAAC4CAABkcnMvZTJvRG9j&#10;LnhtbFBLAQItABQABgAIAAAAIQAucDd/3wAAAAwBAAAPAAAAAAAAAAAAAAAAAH4EAABkcnMvZG93&#10;bnJldi54bWxQSwUGAAAAAAQABADzAAAAigUAAAAA&#10;" stroked="f">
              <v:textbox>
                <w:txbxContent>
                  <w:p w14:paraId="521191D4" w14:textId="77777777" w:rsidR="007E4B12" w:rsidRDefault="007E4B12">
                    <w:r w:rsidRPr="008C572B"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4416B00F" wp14:editId="356D004C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31B13D13" wp14:editId="7780D718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  <w:p w14:paraId="2E6D64FC" w14:textId="77777777" w:rsidR="007E4B12" w:rsidRDefault="007E4B12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35C7E5FF" w14:textId="77777777" w:rsidR="007E4B12" w:rsidRDefault="007E4B12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08EA"/>
    <w:rsid w:val="0000337E"/>
    <w:rsid w:val="00004BAD"/>
    <w:rsid w:val="00007588"/>
    <w:rsid w:val="00011314"/>
    <w:rsid w:val="000262B4"/>
    <w:rsid w:val="000366DD"/>
    <w:rsid w:val="000402AD"/>
    <w:rsid w:val="00044526"/>
    <w:rsid w:val="000455B0"/>
    <w:rsid w:val="000504E7"/>
    <w:rsid w:val="00053F60"/>
    <w:rsid w:val="00063A01"/>
    <w:rsid w:val="000663BA"/>
    <w:rsid w:val="00070D94"/>
    <w:rsid w:val="000720FA"/>
    <w:rsid w:val="00077028"/>
    <w:rsid w:val="000834DC"/>
    <w:rsid w:val="000910AD"/>
    <w:rsid w:val="000932AE"/>
    <w:rsid w:val="00095347"/>
    <w:rsid w:val="0009610B"/>
    <w:rsid w:val="000A4C68"/>
    <w:rsid w:val="000A4DF2"/>
    <w:rsid w:val="000A6BCD"/>
    <w:rsid w:val="000A700E"/>
    <w:rsid w:val="000B2292"/>
    <w:rsid w:val="000C0D50"/>
    <w:rsid w:val="000C67D4"/>
    <w:rsid w:val="000D2CD5"/>
    <w:rsid w:val="000D476D"/>
    <w:rsid w:val="000D56C4"/>
    <w:rsid w:val="000D6E63"/>
    <w:rsid w:val="000E2413"/>
    <w:rsid w:val="000E398C"/>
    <w:rsid w:val="000E4A5C"/>
    <w:rsid w:val="000E52D0"/>
    <w:rsid w:val="000F0C0F"/>
    <w:rsid w:val="000F14D5"/>
    <w:rsid w:val="000F65F6"/>
    <w:rsid w:val="00101CCC"/>
    <w:rsid w:val="00102465"/>
    <w:rsid w:val="00102D99"/>
    <w:rsid w:val="00104206"/>
    <w:rsid w:val="00107BFA"/>
    <w:rsid w:val="001106D5"/>
    <w:rsid w:val="00111F6D"/>
    <w:rsid w:val="00113214"/>
    <w:rsid w:val="001147E9"/>
    <w:rsid w:val="0011782F"/>
    <w:rsid w:val="001206EA"/>
    <w:rsid w:val="001238B0"/>
    <w:rsid w:val="0012410F"/>
    <w:rsid w:val="0012443E"/>
    <w:rsid w:val="001451F2"/>
    <w:rsid w:val="00153AE6"/>
    <w:rsid w:val="00165238"/>
    <w:rsid w:val="00186200"/>
    <w:rsid w:val="00186CB1"/>
    <w:rsid w:val="00186EBA"/>
    <w:rsid w:val="00192ECC"/>
    <w:rsid w:val="0019672C"/>
    <w:rsid w:val="00197E12"/>
    <w:rsid w:val="001A0C4C"/>
    <w:rsid w:val="001A6F12"/>
    <w:rsid w:val="001B09DF"/>
    <w:rsid w:val="001B43E7"/>
    <w:rsid w:val="001B6258"/>
    <w:rsid w:val="001B6D62"/>
    <w:rsid w:val="001B7EA0"/>
    <w:rsid w:val="001C1DB8"/>
    <w:rsid w:val="001C26BF"/>
    <w:rsid w:val="001C2C50"/>
    <w:rsid w:val="001D0E59"/>
    <w:rsid w:val="001D69C4"/>
    <w:rsid w:val="001D7D0C"/>
    <w:rsid w:val="001F202F"/>
    <w:rsid w:val="001F2A7B"/>
    <w:rsid w:val="001F4D2F"/>
    <w:rsid w:val="001F6AC2"/>
    <w:rsid w:val="002019FA"/>
    <w:rsid w:val="00204C8B"/>
    <w:rsid w:val="0020783A"/>
    <w:rsid w:val="00210674"/>
    <w:rsid w:val="0021221C"/>
    <w:rsid w:val="0022087A"/>
    <w:rsid w:val="00220A57"/>
    <w:rsid w:val="0022226F"/>
    <w:rsid w:val="002269E1"/>
    <w:rsid w:val="00231A65"/>
    <w:rsid w:val="00232CFE"/>
    <w:rsid w:val="00236B7C"/>
    <w:rsid w:val="00236F4B"/>
    <w:rsid w:val="0024132A"/>
    <w:rsid w:val="00241A20"/>
    <w:rsid w:val="00242112"/>
    <w:rsid w:val="00251D9D"/>
    <w:rsid w:val="0025338F"/>
    <w:rsid w:val="00263AE1"/>
    <w:rsid w:val="00265CF0"/>
    <w:rsid w:val="00265EB6"/>
    <w:rsid w:val="00266389"/>
    <w:rsid w:val="00266C5C"/>
    <w:rsid w:val="00267BFA"/>
    <w:rsid w:val="002730C9"/>
    <w:rsid w:val="00274FB4"/>
    <w:rsid w:val="0028422C"/>
    <w:rsid w:val="0028676A"/>
    <w:rsid w:val="002900DA"/>
    <w:rsid w:val="00290A64"/>
    <w:rsid w:val="002920AC"/>
    <w:rsid w:val="00294D32"/>
    <w:rsid w:val="00297592"/>
    <w:rsid w:val="002A19CA"/>
    <w:rsid w:val="002A3E6C"/>
    <w:rsid w:val="002A56BD"/>
    <w:rsid w:val="002A7B97"/>
    <w:rsid w:val="002B5DE6"/>
    <w:rsid w:val="002C2140"/>
    <w:rsid w:val="002C5FF5"/>
    <w:rsid w:val="002D0905"/>
    <w:rsid w:val="002D0E28"/>
    <w:rsid w:val="002D2DB9"/>
    <w:rsid w:val="002D66C2"/>
    <w:rsid w:val="002D74F4"/>
    <w:rsid w:val="002E06F3"/>
    <w:rsid w:val="002E4883"/>
    <w:rsid w:val="002E4D0B"/>
    <w:rsid w:val="002E7C88"/>
    <w:rsid w:val="002F15BA"/>
    <w:rsid w:val="002F2063"/>
    <w:rsid w:val="002F49AB"/>
    <w:rsid w:val="002F6A2A"/>
    <w:rsid w:val="002F7E45"/>
    <w:rsid w:val="00300634"/>
    <w:rsid w:val="00303C97"/>
    <w:rsid w:val="00304787"/>
    <w:rsid w:val="00305836"/>
    <w:rsid w:val="00306278"/>
    <w:rsid w:val="003138D2"/>
    <w:rsid w:val="00313DE4"/>
    <w:rsid w:val="00315C8B"/>
    <w:rsid w:val="00320F03"/>
    <w:rsid w:val="0032398F"/>
    <w:rsid w:val="00326FCE"/>
    <w:rsid w:val="00331C04"/>
    <w:rsid w:val="00333459"/>
    <w:rsid w:val="00345BE9"/>
    <w:rsid w:val="00347410"/>
    <w:rsid w:val="00350469"/>
    <w:rsid w:val="003610A4"/>
    <w:rsid w:val="003619AA"/>
    <w:rsid w:val="00366D1A"/>
    <w:rsid w:val="00371CE3"/>
    <w:rsid w:val="00381511"/>
    <w:rsid w:val="00381E68"/>
    <w:rsid w:val="003824FF"/>
    <w:rsid w:val="00383AD8"/>
    <w:rsid w:val="00384D99"/>
    <w:rsid w:val="0038620A"/>
    <w:rsid w:val="00386B3B"/>
    <w:rsid w:val="003910F6"/>
    <w:rsid w:val="00392D47"/>
    <w:rsid w:val="003961C7"/>
    <w:rsid w:val="003A1151"/>
    <w:rsid w:val="003A1361"/>
    <w:rsid w:val="003A1D57"/>
    <w:rsid w:val="003A631C"/>
    <w:rsid w:val="003B0B9D"/>
    <w:rsid w:val="003B4DA8"/>
    <w:rsid w:val="003B501F"/>
    <w:rsid w:val="003C22EB"/>
    <w:rsid w:val="003C4AD6"/>
    <w:rsid w:val="003C4EFC"/>
    <w:rsid w:val="003C5F2C"/>
    <w:rsid w:val="003D0563"/>
    <w:rsid w:val="003D28A3"/>
    <w:rsid w:val="003D4D67"/>
    <w:rsid w:val="003E021E"/>
    <w:rsid w:val="003E4D55"/>
    <w:rsid w:val="003F19B3"/>
    <w:rsid w:val="003F2AFF"/>
    <w:rsid w:val="003F4078"/>
    <w:rsid w:val="003F56A9"/>
    <w:rsid w:val="0040303A"/>
    <w:rsid w:val="0040600B"/>
    <w:rsid w:val="00406C85"/>
    <w:rsid w:val="00411289"/>
    <w:rsid w:val="00415252"/>
    <w:rsid w:val="00415942"/>
    <w:rsid w:val="00416BEB"/>
    <w:rsid w:val="004175E6"/>
    <w:rsid w:val="004224DD"/>
    <w:rsid w:val="004231AF"/>
    <w:rsid w:val="004314A3"/>
    <w:rsid w:val="0043290C"/>
    <w:rsid w:val="00433D12"/>
    <w:rsid w:val="00437434"/>
    <w:rsid w:val="00440A9F"/>
    <w:rsid w:val="004429B3"/>
    <w:rsid w:val="0044469E"/>
    <w:rsid w:val="00446DBA"/>
    <w:rsid w:val="00447F62"/>
    <w:rsid w:val="004679C4"/>
    <w:rsid w:val="00471A1F"/>
    <w:rsid w:val="0047225D"/>
    <w:rsid w:val="0047278A"/>
    <w:rsid w:val="004735C1"/>
    <w:rsid w:val="00474B55"/>
    <w:rsid w:val="00475124"/>
    <w:rsid w:val="00477705"/>
    <w:rsid w:val="004931ED"/>
    <w:rsid w:val="00493B8F"/>
    <w:rsid w:val="00496447"/>
    <w:rsid w:val="004A2488"/>
    <w:rsid w:val="004A335E"/>
    <w:rsid w:val="004A34F9"/>
    <w:rsid w:val="004B1F48"/>
    <w:rsid w:val="004B3374"/>
    <w:rsid w:val="004B45B6"/>
    <w:rsid w:val="004B5C97"/>
    <w:rsid w:val="004C07BF"/>
    <w:rsid w:val="004C2410"/>
    <w:rsid w:val="004C4883"/>
    <w:rsid w:val="004C7C4C"/>
    <w:rsid w:val="004D01DF"/>
    <w:rsid w:val="004D21A2"/>
    <w:rsid w:val="004D2BA4"/>
    <w:rsid w:val="004D335A"/>
    <w:rsid w:val="004D347B"/>
    <w:rsid w:val="004D6A53"/>
    <w:rsid w:val="004D6BEF"/>
    <w:rsid w:val="004D7BB9"/>
    <w:rsid w:val="004E02EF"/>
    <w:rsid w:val="004E15E6"/>
    <w:rsid w:val="004F0F48"/>
    <w:rsid w:val="004F713E"/>
    <w:rsid w:val="005219EC"/>
    <w:rsid w:val="0052270A"/>
    <w:rsid w:val="005274AC"/>
    <w:rsid w:val="0053022F"/>
    <w:rsid w:val="00541433"/>
    <w:rsid w:val="0054280E"/>
    <w:rsid w:val="005468A2"/>
    <w:rsid w:val="00546A0E"/>
    <w:rsid w:val="00547EA0"/>
    <w:rsid w:val="00553F69"/>
    <w:rsid w:val="00553FBD"/>
    <w:rsid w:val="00557D24"/>
    <w:rsid w:val="00560079"/>
    <w:rsid w:val="00561002"/>
    <w:rsid w:val="00567856"/>
    <w:rsid w:val="005724A1"/>
    <w:rsid w:val="00572A11"/>
    <w:rsid w:val="00573F7A"/>
    <w:rsid w:val="00581577"/>
    <w:rsid w:val="005821FB"/>
    <w:rsid w:val="00582566"/>
    <w:rsid w:val="00583260"/>
    <w:rsid w:val="00590ED0"/>
    <w:rsid w:val="00593309"/>
    <w:rsid w:val="005935AC"/>
    <w:rsid w:val="00595734"/>
    <w:rsid w:val="00595EF0"/>
    <w:rsid w:val="005A1F71"/>
    <w:rsid w:val="005A4738"/>
    <w:rsid w:val="005A5DC5"/>
    <w:rsid w:val="005A6E75"/>
    <w:rsid w:val="005B23F3"/>
    <w:rsid w:val="005B349F"/>
    <w:rsid w:val="005B3EA6"/>
    <w:rsid w:val="005B5704"/>
    <w:rsid w:val="005C018F"/>
    <w:rsid w:val="005C4584"/>
    <w:rsid w:val="005D29CA"/>
    <w:rsid w:val="005D655D"/>
    <w:rsid w:val="005D6F67"/>
    <w:rsid w:val="005D6FFF"/>
    <w:rsid w:val="005E1CC4"/>
    <w:rsid w:val="005E62F5"/>
    <w:rsid w:val="005E6A21"/>
    <w:rsid w:val="005E7122"/>
    <w:rsid w:val="005F0B2B"/>
    <w:rsid w:val="005F6967"/>
    <w:rsid w:val="006004FD"/>
    <w:rsid w:val="00603046"/>
    <w:rsid w:val="006038E8"/>
    <w:rsid w:val="00611487"/>
    <w:rsid w:val="00616721"/>
    <w:rsid w:val="00616C41"/>
    <w:rsid w:val="00621C1E"/>
    <w:rsid w:val="0062233C"/>
    <w:rsid w:val="006226C4"/>
    <w:rsid w:val="00632D03"/>
    <w:rsid w:val="006351E8"/>
    <w:rsid w:val="0063669B"/>
    <w:rsid w:val="006368A4"/>
    <w:rsid w:val="006440FC"/>
    <w:rsid w:val="0065749B"/>
    <w:rsid w:val="00660EB7"/>
    <w:rsid w:val="006615DD"/>
    <w:rsid w:val="00663F37"/>
    <w:rsid w:val="006702A1"/>
    <w:rsid w:val="00672437"/>
    <w:rsid w:val="0067421F"/>
    <w:rsid w:val="00675557"/>
    <w:rsid w:val="006813A8"/>
    <w:rsid w:val="00684811"/>
    <w:rsid w:val="00684E27"/>
    <w:rsid w:val="0068603E"/>
    <w:rsid w:val="006925A7"/>
    <w:rsid w:val="00693A5D"/>
    <w:rsid w:val="0069654B"/>
    <w:rsid w:val="0069782C"/>
    <w:rsid w:val="006A51F8"/>
    <w:rsid w:val="006A64A2"/>
    <w:rsid w:val="006A729C"/>
    <w:rsid w:val="006A7751"/>
    <w:rsid w:val="006B0F29"/>
    <w:rsid w:val="006B1440"/>
    <w:rsid w:val="006B2390"/>
    <w:rsid w:val="006B2C77"/>
    <w:rsid w:val="006B5653"/>
    <w:rsid w:val="006B6C44"/>
    <w:rsid w:val="006C1168"/>
    <w:rsid w:val="006C2913"/>
    <w:rsid w:val="006C5805"/>
    <w:rsid w:val="006C5822"/>
    <w:rsid w:val="006C65FA"/>
    <w:rsid w:val="006C7887"/>
    <w:rsid w:val="006D2D8E"/>
    <w:rsid w:val="006E02D0"/>
    <w:rsid w:val="006E2A36"/>
    <w:rsid w:val="006F0078"/>
    <w:rsid w:val="006F0A64"/>
    <w:rsid w:val="006F0D31"/>
    <w:rsid w:val="006F242E"/>
    <w:rsid w:val="006F45E3"/>
    <w:rsid w:val="006F4F4F"/>
    <w:rsid w:val="00705608"/>
    <w:rsid w:val="00710560"/>
    <w:rsid w:val="00715CF0"/>
    <w:rsid w:val="00715FE0"/>
    <w:rsid w:val="00721960"/>
    <w:rsid w:val="00721FFA"/>
    <w:rsid w:val="00722B3F"/>
    <w:rsid w:val="00722FB6"/>
    <w:rsid w:val="0072530A"/>
    <w:rsid w:val="00726727"/>
    <w:rsid w:val="007326BC"/>
    <w:rsid w:val="0073467F"/>
    <w:rsid w:val="0073502F"/>
    <w:rsid w:val="00742C3F"/>
    <w:rsid w:val="007430CA"/>
    <w:rsid w:val="00756231"/>
    <w:rsid w:val="00761152"/>
    <w:rsid w:val="00767CCF"/>
    <w:rsid w:val="00775AE9"/>
    <w:rsid w:val="0077620E"/>
    <w:rsid w:val="007829AD"/>
    <w:rsid w:val="007841DB"/>
    <w:rsid w:val="0078723C"/>
    <w:rsid w:val="00791446"/>
    <w:rsid w:val="0079277B"/>
    <w:rsid w:val="007937D2"/>
    <w:rsid w:val="00797AF7"/>
    <w:rsid w:val="007A25B4"/>
    <w:rsid w:val="007A2D38"/>
    <w:rsid w:val="007B2BE2"/>
    <w:rsid w:val="007B6166"/>
    <w:rsid w:val="007B7727"/>
    <w:rsid w:val="007C1D3A"/>
    <w:rsid w:val="007C21EF"/>
    <w:rsid w:val="007C5BD9"/>
    <w:rsid w:val="007D2991"/>
    <w:rsid w:val="007D5AD8"/>
    <w:rsid w:val="007D7E9D"/>
    <w:rsid w:val="007D7F2A"/>
    <w:rsid w:val="007E4B12"/>
    <w:rsid w:val="007E5AF8"/>
    <w:rsid w:val="007F1966"/>
    <w:rsid w:val="007F409E"/>
    <w:rsid w:val="00801829"/>
    <w:rsid w:val="0081164A"/>
    <w:rsid w:val="00816BE7"/>
    <w:rsid w:val="008203A8"/>
    <w:rsid w:val="0082076D"/>
    <w:rsid w:val="00833622"/>
    <w:rsid w:val="00834677"/>
    <w:rsid w:val="008357E2"/>
    <w:rsid w:val="00835946"/>
    <w:rsid w:val="008426A8"/>
    <w:rsid w:val="00845901"/>
    <w:rsid w:val="0085278D"/>
    <w:rsid w:val="008534B7"/>
    <w:rsid w:val="008557DA"/>
    <w:rsid w:val="00862844"/>
    <w:rsid w:val="00863A64"/>
    <w:rsid w:val="00863DC0"/>
    <w:rsid w:val="00864E87"/>
    <w:rsid w:val="00867A96"/>
    <w:rsid w:val="00872057"/>
    <w:rsid w:val="008727A7"/>
    <w:rsid w:val="00875E7D"/>
    <w:rsid w:val="008765B6"/>
    <w:rsid w:val="00882FC4"/>
    <w:rsid w:val="00885FE6"/>
    <w:rsid w:val="008865C1"/>
    <w:rsid w:val="00891186"/>
    <w:rsid w:val="00892B73"/>
    <w:rsid w:val="00892D78"/>
    <w:rsid w:val="0089549E"/>
    <w:rsid w:val="00896D56"/>
    <w:rsid w:val="008A2F8F"/>
    <w:rsid w:val="008A319F"/>
    <w:rsid w:val="008B04D0"/>
    <w:rsid w:val="008B0A96"/>
    <w:rsid w:val="008B74D4"/>
    <w:rsid w:val="008B7EC3"/>
    <w:rsid w:val="008C472E"/>
    <w:rsid w:val="008C572B"/>
    <w:rsid w:val="008D55BE"/>
    <w:rsid w:val="008D66E8"/>
    <w:rsid w:val="008D6F36"/>
    <w:rsid w:val="008E0536"/>
    <w:rsid w:val="008E6CA2"/>
    <w:rsid w:val="008F32CD"/>
    <w:rsid w:val="008F41F8"/>
    <w:rsid w:val="008F4749"/>
    <w:rsid w:val="008F7D47"/>
    <w:rsid w:val="00900EC1"/>
    <w:rsid w:val="009105A2"/>
    <w:rsid w:val="009105BA"/>
    <w:rsid w:val="00913CC5"/>
    <w:rsid w:val="00915433"/>
    <w:rsid w:val="00915AF8"/>
    <w:rsid w:val="00920423"/>
    <w:rsid w:val="0092146A"/>
    <w:rsid w:val="00927977"/>
    <w:rsid w:val="00930194"/>
    <w:rsid w:val="00933572"/>
    <w:rsid w:val="00940C57"/>
    <w:rsid w:val="00945938"/>
    <w:rsid w:val="00947177"/>
    <w:rsid w:val="00950A32"/>
    <w:rsid w:val="00952759"/>
    <w:rsid w:val="009530A2"/>
    <w:rsid w:val="0095453D"/>
    <w:rsid w:val="0096540F"/>
    <w:rsid w:val="0096646E"/>
    <w:rsid w:val="009679B3"/>
    <w:rsid w:val="00970D70"/>
    <w:rsid w:val="00974EE0"/>
    <w:rsid w:val="009751DD"/>
    <w:rsid w:val="00976F00"/>
    <w:rsid w:val="009843D6"/>
    <w:rsid w:val="00986B5E"/>
    <w:rsid w:val="00993674"/>
    <w:rsid w:val="00994D7E"/>
    <w:rsid w:val="009953D2"/>
    <w:rsid w:val="00995E9B"/>
    <w:rsid w:val="00996077"/>
    <w:rsid w:val="009A1EC8"/>
    <w:rsid w:val="009A674F"/>
    <w:rsid w:val="009A7D5E"/>
    <w:rsid w:val="009C3BEA"/>
    <w:rsid w:val="009D0A29"/>
    <w:rsid w:val="009D150A"/>
    <w:rsid w:val="009D65E6"/>
    <w:rsid w:val="009E0510"/>
    <w:rsid w:val="009E6929"/>
    <w:rsid w:val="009F35A5"/>
    <w:rsid w:val="009F43E4"/>
    <w:rsid w:val="009F67F8"/>
    <w:rsid w:val="00A06237"/>
    <w:rsid w:val="00A06B4B"/>
    <w:rsid w:val="00A070A7"/>
    <w:rsid w:val="00A07E04"/>
    <w:rsid w:val="00A101F2"/>
    <w:rsid w:val="00A15930"/>
    <w:rsid w:val="00A16A30"/>
    <w:rsid w:val="00A212FE"/>
    <w:rsid w:val="00A222E3"/>
    <w:rsid w:val="00A26D74"/>
    <w:rsid w:val="00A30C9F"/>
    <w:rsid w:val="00A3718F"/>
    <w:rsid w:val="00A3751D"/>
    <w:rsid w:val="00A423DC"/>
    <w:rsid w:val="00A427ED"/>
    <w:rsid w:val="00A42ABE"/>
    <w:rsid w:val="00A43275"/>
    <w:rsid w:val="00A4435D"/>
    <w:rsid w:val="00A4532F"/>
    <w:rsid w:val="00A46454"/>
    <w:rsid w:val="00A506C6"/>
    <w:rsid w:val="00A51141"/>
    <w:rsid w:val="00A5259E"/>
    <w:rsid w:val="00A547A8"/>
    <w:rsid w:val="00A61909"/>
    <w:rsid w:val="00A64D3F"/>
    <w:rsid w:val="00A651FD"/>
    <w:rsid w:val="00A6557D"/>
    <w:rsid w:val="00A66D55"/>
    <w:rsid w:val="00A67777"/>
    <w:rsid w:val="00A86FB2"/>
    <w:rsid w:val="00A8738C"/>
    <w:rsid w:val="00A90653"/>
    <w:rsid w:val="00A9382A"/>
    <w:rsid w:val="00A95B67"/>
    <w:rsid w:val="00AA1462"/>
    <w:rsid w:val="00AA3BC8"/>
    <w:rsid w:val="00AA5900"/>
    <w:rsid w:val="00AA5E1A"/>
    <w:rsid w:val="00AB7AE9"/>
    <w:rsid w:val="00AC2ADE"/>
    <w:rsid w:val="00AC3287"/>
    <w:rsid w:val="00AC4DEA"/>
    <w:rsid w:val="00AC50E8"/>
    <w:rsid w:val="00AC7604"/>
    <w:rsid w:val="00AD0BFC"/>
    <w:rsid w:val="00AD69DB"/>
    <w:rsid w:val="00AD7D2E"/>
    <w:rsid w:val="00AD7F30"/>
    <w:rsid w:val="00AE091C"/>
    <w:rsid w:val="00AF25FA"/>
    <w:rsid w:val="00AF270A"/>
    <w:rsid w:val="00AF3C22"/>
    <w:rsid w:val="00AF4B41"/>
    <w:rsid w:val="00AF6E2C"/>
    <w:rsid w:val="00B01669"/>
    <w:rsid w:val="00B03794"/>
    <w:rsid w:val="00B045BB"/>
    <w:rsid w:val="00B1092F"/>
    <w:rsid w:val="00B112A3"/>
    <w:rsid w:val="00B118BF"/>
    <w:rsid w:val="00B1333A"/>
    <w:rsid w:val="00B234E8"/>
    <w:rsid w:val="00B272F5"/>
    <w:rsid w:val="00B304CD"/>
    <w:rsid w:val="00B351D6"/>
    <w:rsid w:val="00B35474"/>
    <w:rsid w:val="00B36D2F"/>
    <w:rsid w:val="00B428D8"/>
    <w:rsid w:val="00B6173E"/>
    <w:rsid w:val="00B652BC"/>
    <w:rsid w:val="00B67FEC"/>
    <w:rsid w:val="00B72416"/>
    <w:rsid w:val="00B726A3"/>
    <w:rsid w:val="00B7786B"/>
    <w:rsid w:val="00B80137"/>
    <w:rsid w:val="00BA1F89"/>
    <w:rsid w:val="00BA3678"/>
    <w:rsid w:val="00BA393A"/>
    <w:rsid w:val="00BA6F1D"/>
    <w:rsid w:val="00BB3D42"/>
    <w:rsid w:val="00BB49AF"/>
    <w:rsid w:val="00BB7A1E"/>
    <w:rsid w:val="00BC06F6"/>
    <w:rsid w:val="00BC0D77"/>
    <w:rsid w:val="00BC2874"/>
    <w:rsid w:val="00BC44CB"/>
    <w:rsid w:val="00BD5CF6"/>
    <w:rsid w:val="00BE2707"/>
    <w:rsid w:val="00BE408B"/>
    <w:rsid w:val="00BE4DEE"/>
    <w:rsid w:val="00BE648C"/>
    <w:rsid w:val="00BF04D4"/>
    <w:rsid w:val="00BF63E7"/>
    <w:rsid w:val="00C00725"/>
    <w:rsid w:val="00C03261"/>
    <w:rsid w:val="00C04039"/>
    <w:rsid w:val="00C07C71"/>
    <w:rsid w:val="00C10502"/>
    <w:rsid w:val="00C16B08"/>
    <w:rsid w:val="00C20BE8"/>
    <w:rsid w:val="00C221A9"/>
    <w:rsid w:val="00C254CE"/>
    <w:rsid w:val="00C324C3"/>
    <w:rsid w:val="00C34B45"/>
    <w:rsid w:val="00C42691"/>
    <w:rsid w:val="00C44A1B"/>
    <w:rsid w:val="00C44FB0"/>
    <w:rsid w:val="00C45763"/>
    <w:rsid w:val="00C469E2"/>
    <w:rsid w:val="00C4763B"/>
    <w:rsid w:val="00C51B05"/>
    <w:rsid w:val="00C54F79"/>
    <w:rsid w:val="00C626F2"/>
    <w:rsid w:val="00C70FE3"/>
    <w:rsid w:val="00C76B16"/>
    <w:rsid w:val="00C77F71"/>
    <w:rsid w:val="00C85CB3"/>
    <w:rsid w:val="00C920C3"/>
    <w:rsid w:val="00C9423D"/>
    <w:rsid w:val="00CA136D"/>
    <w:rsid w:val="00CA370F"/>
    <w:rsid w:val="00CA41DC"/>
    <w:rsid w:val="00CA7EAD"/>
    <w:rsid w:val="00CB0F6F"/>
    <w:rsid w:val="00CB248E"/>
    <w:rsid w:val="00CB2D00"/>
    <w:rsid w:val="00CB4983"/>
    <w:rsid w:val="00CC18DE"/>
    <w:rsid w:val="00CC2C58"/>
    <w:rsid w:val="00CC4D9A"/>
    <w:rsid w:val="00CC6660"/>
    <w:rsid w:val="00CD1D7A"/>
    <w:rsid w:val="00CD7454"/>
    <w:rsid w:val="00CE12E3"/>
    <w:rsid w:val="00CE6908"/>
    <w:rsid w:val="00CE6C68"/>
    <w:rsid w:val="00CF2B32"/>
    <w:rsid w:val="00CF5547"/>
    <w:rsid w:val="00CF7AC2"/>
    <w:rsid w:val="00D0011C"/>
    <w:rsid w:val="00D00A6B"/>
    <w:rsid w:val="00D0209A"/>
    <w:rsid w:val="00D12171"/>
    <w:rsid w:val="00D15D82"/>
    <w:rsid w:val="00D16C65"/>
    <w:rsid w:val="00D2351C"/>
    <w:rsid w:val="00D24F7F"/>
    <w:rsid w:val="00D26E42"/>
    <w:rsid w:val="00D302A2"/>
    <w:rsid w:val="00D33FF9"/>
    <w:rsid w:val="00D37599"/>
    <w:rsid w:val="00D429FB"/>
    <w:rsid w:val="00D4447D"/>
    <w:rsid w:val="00D44A0C"/>
    <w:rsid w:val="00D47A4A"/>
    <w:rsid w:val="00D53E02"/>
    <w:rsid w:val="00D56E58"/>
    <w:rsid w:val="00D57264"/>
    <w:rsid w:val="00D62AF1"/>
    <w:rsid w:val="00D64E05"/>
    <w:rsid w:val="00D6617A"/>
    <w:rsid w:val="00D6619A"/>
    <w:rsid w:val="00D74AC1"/>
    <w:rsid w:val="00D77131"/>
    <w:rsid w:val="00D8407A"/>
    <w:rsid w:val="00D86F7F"/>
    <w:rsid w:val="00D87FE7"/>
    <w:rsid w:val="00D90D6D"/>
    <w:rsid w:val="00D92204"/>
    <w:rsid w:val="00DA6744"/>
    <w:rsid w:val="00DB090A"/>
    <w:rsid w:val="00DB74BF"/>
    <w:rsid w:val="00DB759D"/>
    <w:rsid w:val="00DB77EB"/>
    <w:rsid w:val="00DC70F9"/>
    <w:rsid w:val="00DC77B0"/>
    <w:rsid w:val="00DD43DB"/>
    <w:rsid w:val="00DE05BE"/>
    <w:rsid w:val="00DE1A93"/>
    <w:rsid w:val="00DE1B24"/>
    <w:rsid w:val="00DE27DE"/>
    <w:rsid w:val="00DE3CF1"/>
    <w:rsid w:val="00DF1B23"/>
    <w:rsid w:val="00DF3B02"/>
    <w:rsid w:val="00DF514A"/>
    <w:rsid w:val="00DF624A"/>
    <w:rsid w:val="00E02126"/>
    <w:rsid w:val="00E04E83"/>
    <w:rsid w:val="00E05D6F"/>
    <w:rsid w:val="00E12C79"/>
    <w:rsid w:val="00E14D0E"/>
    <w:rsid w:val="00E24333"/>
    <w:rsid w:val="00E25889"/>
    <w:rsid w:val="00E2799C"/>
    <w:rsid w:val="00E27A15"/>
    <w:rsid w:val="00E4020B"/>
    <w:rsid w:val="00E50ED0"/>
    <w:rsid w:val="00E543F7"/>
    <w:rsid w:val="00E55A3B"/>
    <w:rsid w:val="00E56049"/>
    <w:rsid w:val="00E567DF"/>
    <w:rsid w:val="00E66924"/>
    <w:rsid w:val="00E677D9"/>
    <w:rsid w:val="00E74574"/>
    <w:rsid w:val="00E7549D"/>
    <w:rsid w:val="00E80CA1"/>
    <w:rsid w:val="00E903B2"/>
    <w:rsid w:val="00E94A73"/>
    <w:rsid w:val="00E959BE"/>
    <w:rsid w:val="00E96839"/>
    <w:rsid w:val="00EA416D"/>
    <w:rsid w:val="00EA655A"/>
    <w:rsid w:val="00EB0BD2"/>
    <w:rsid w:val="00EB2420"/>
    <w:rsid w:val="00EC0A0D"/>
    <w:rsid w:val="00EC0B39"/>
    <w:rsid w:val="00EC41D9"/>
    <w:rsid w:val="00EC55B4"/>
    <w:rsid w:val="00EC6756"/>
    <w:rsid w:val="00EC6868"/>
    <w:rsid w:val="00ED1D10"/>
    <w:rsid w:val="00ED3852"/>
    <w:rsid w:val="00ED72E4"/>
    <w:rsid w:val="00EE055A"/>
    <w:rsid w:val="00EE0E29"/>
    <w:rsid w:val="00EE20A6"/>
    <w:rsid w:val="00EE239E"/>
    <w:rsid w:val="00EE563A"/>
    <w:rsid w:val="00EF1FE9"/>
    <w:rsid w:val="00EF3570"/>
    <w:rsid w:val="00F01664"/>
    <w:rsid w:val="00F01F45"/>
    <w:rsid w:val="00F0304C"/>
    <w:rsid w:val="00F04BB9"/>
    <w:rsid w:val="00F11546"/>
    <w:rsid w:val="00F140FE"/>
    <w:rsid w:val="00F210C5"/>
    <w:rsid w:val="00F22FD2"/>
    <w:rsid w:val="00F233AB"/>
    <w:rsid w:val="00F23A6F"/>
    <w:rsid w:val="00F252B8"/>
    <w:rsid w:val="00F27AC3"/>
    <w:rsid w:val="00F337B1"/>
    <w:rsid w:val="00F35AB5"/>
    <w:rsid w:val="00F36C3A"/>
    <w:rsid w:val="00F424F2"/>
    <w:rsid w:val="00F44923"/>
    <w:rsid w:val="00F47320"/>
    <w:rsid w:val="00F47633"/>
    <w:rsid w:val="00F53ABB"/>
    <w:rsid w:val="00F56693"/>
    <w:rsid w:val="00F60F43"/>
    <w:rsid w:val="00F61D3D"/>
    <w:rsid w:val="00F62BCE"/>
    <w:rsid w:val="00F63301"/>
    <w:rsid w:val="00F82AD8"/>
    <w:rsid w:val="00F87138"/>
    <w:rsid w:val="00F95720"/>
    <w:rsid w:val="00FA7B80"/>
    <w:rsid w:val="00FA7E03"/>
    <w:rsid w:val="00FA7E0C"/>
    <w:rsid w:val="00FB04F8"/>
    <w:rsid w:val="00FB60DE"/>
    <w:rsid w:val="00FC5A38"/>
    <w:rsid w:val="00FC7E32"/>
    <w:rsid w:val="00FD11C3"/>
    <w:rsid w:val="00FE4EE7"/>
    <w:rsid w:val="00FE51E5"/>
    <w:rsid w:val="00FE6633"/>
    <w:rsid w:val="00FE6F90"/>
    <w:rsid w:val="00FE75F9"/>
    <w:rsid w:val="00FF20BB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FF0B5D5"/>
  <w15:docId w15:val="{D3384BD3-E5A6-4921-836E-74B02D13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Hyp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t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Freudenberg_FS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udenberg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275C8-3DEE-422C-BB96-BD3FC8CB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4709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</dc:creator>
  <cp:lastModifiedBy>Reich, Ulrike</cp:lastModifiedBy>
  <cp:revision>3</cp:revision>
  <cp:lastPrinted>2020-06-30T11:31:00Z</cp:lastPrinted>
  <dcterms:created xsi:type="dcterms:W3CDTF">2021-06-01T16:17:00Z</dcterms:created>
  <dcterms:modified xsi:type="dcterms:W3CDTF">2021-06-01T16:24:00Z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9aefe-707f-4581-8073-089546988ca8_Enabled">
    <vt:lpwstr>true</vt:lpwstr>
  </property>
  <property fmtid="{D5CDD505-2E9C-101B-9397-08002B2CF9AE}" pid="3" name="MSIP_Label_4ae9aefe-707f-4581-8073-089546988ca8_SetDate">
    <vt:lpwstr>2021-05-18T08:16:44Z</vt:lpwstr>
  </property>
  <property fmtid="{D5CDD505-2E9C-101B-9397-08002B2CF9AE}" pid="4" name="MSIP_Label_4ae9aefe-707f-4581-8073-089546988ca8_Method">
    <vt:lpwstr>Privileged</vt:lpwstr>
  </property>
  <property fmtid="{D5CDD505-2E9C-101B-9397-08002B2CF9AE}" pid="5" name="MSIP_Label_4ae9aefe-707f-4581-8073-089546988ca8_Name">
    <vt:lpwstr>4ae9aefe-707f-4581-8073-089546988ca8</vt:lpwstr>
  </property>
  <property fmtid="{D5CDD505-2E9C-101B-9397-08002B2CF9AE}" pid="6" name="MSIP_Label_4ae9aefe-707f-4581-8073-089546988ca8_SiteId">
    <vt:lpwstr>2314cb5c-e44b-4288-b205-51ab43ecb122</vt:lpwstr>
  </property>
  <property fmtid="{D5CDD505-2E9C-101B-9397-08002B2CF9AE}" pid="7" name="MSIP_Label_4ae9aefe-707f-4581-8073-089546988ca8_ActionId">
    <vt:lpwstr>51823591-a9b4-4157-8833-5ad52e95ce09</vt:lpwstr>
  </property>
  <property fmtid="{D5CDD505-2E9C-101B-9397-08002B2CF9AE}" pid="8" name="MSIP_Label_4ae9aefe-707f-4581-8073-089546988ca8_ContentBits">
    <vt:lpwstr>0</vt:lpwstr>
  </property>
</Properties>
</file>